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520B" w:rsidRPr="000724B7" w:rsidRDefault="0098520B" w:rsidP="000724B7">
      <w:pPr>
        <w:spacing w:after="0" w:line="480" w:lineRule="auto"/>
        <w:rPr>
          <w:rFonts w:ascii="Times New Roman" w:hAnsi="Times New Roman" w:cs="Times New Roman"/>
        </w:rPr>
      </w:pPr>
      <w:r w:rsidRPr="000724B7">
        <w:rPr>
          <w:rFonts w:ascii="Times New Roman" w:hAnsi="Times New Roman" w:cs="Times New Roman"/>
          <w:noProof/>
        </w:rPr>
        <w:drawing>
          <wp:inline distT="0" distB="0" distL="0" distR="0">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120" t="17190"/>
                    <a:stretch/>
                  </pic:blipFill>
                  <pic:spPr bwMode="auto">
                    <a:xfrm>
                      <a:off x="0" y="0"/>
                      <a:ext cx="4238526" cy="1129518"/>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5671B1" w:rsidRPr="000724B7" w:rsidRDefault="005671B1" w:rsidP="000724B7">
      <w:pPr>
        <w:pStyle w:val="Title"/>
        <w:spacing w:line="480" w:lineRule="auto"/>
        <w:rPr>
          <w:rStyle w:val="Emphasis"/>
          <w:rFonts w:ascii="Times New Roman" w:hAnsi="Times New Roman" w:cs="Times New Roman"/>
          <w:i w:val="0"/>
          <w:iCs w:val="0"/>
        </w:rPr>
      </w:pPr>
      <w:r w:rsidRPr="000724B7">
        <w:rPr>
          <w:rStyle w:val="Emphasis"/>
          <w:rFonts w:ascii="Times New Roman" w:hAnsi="Times New Roman" w:cs="Times New Roman"/>
          <w:i w:val="0"/>
          <w:iCs w:val="0"/>
        </w:rPr>
        <w:t>SWOT Analysis</w:t>
      </w:r>
    </w:p>
    <w:p w:rsidR="005671B1" w:rsidRPr="000724B7" w:rsidRDefault="005671B1" w:rsidP="000724B7">
      <w:pPr>
        <w:spacing w:line="480" w:lineRule="auto"/>
        <w:rPr>
          <w:rFonts w:ascii="Times New Roman" w:hAnsi="Times New Roman" w:cs="Times New Roman"/>
          <w:sz w:val="24"/>
          <w:szCs w:val="24"/>
        </w:rPr>
      </w:pPr>
      <w:r w:rsidRPr="000724B7">
        <w:rPr>
          <w:rFonts w:ascii="Times New Roman" w:hAnsi="Times New Roman" w:cs="Times New Roman"/>
          <w:sz w:val="24"/>
          <w:szCs w:val="24"/>
        </w:rPr>
        <w:t xml:space="preserve">Based on review of the performance analysis of Stevens District Hospital, consider what you perceive to be the strengths, weaknesses, opportunities and threats for this hospital. </w:t>
      </w:r>
    </w:p>
    <w:p w:rsidR="005671B1" w:rsidRPr="000724B7" w:rsidRDefault="005671B1" w:rsidP="000724B7">
      <w:pPr>
        <w:pStyle w:val="ListParagraph"/>
        <w:numPr>
          <w:ilvl w:val="0"/>
          <w:numId w:val="18"/>
        </w:numPr>
        <w:spacing w:line="480" w:lineRule="auto"/>
        <w:rPr>
          <w:rFonts w:ascii="Times New Roman" w:hAnsi="Times New Roman" w:cs="Times New Roman"/>
          <w:sz w:val="24"/>
          <w:szCs w:val="24"/>
        </w:rPr>
      </w:pPr>
      <w:r w:rsidRPr="000724B7">
        <w:rPr>
          <w:rFonts w:ascii="Times New Roman" w:hAnsi="Times New Roman" w:cs="Times New Roman"/>
          <w:sz w:val="24"/>
          <w:szCs w:val="24"/>
        </w:rPr>
        <w:t xml:space="preserve">Strengths and weaknesses are traits internal to the hospital, i.e. strong physician loyalty to hospital, aging building, and availability of financial resources. </w:t>
      </w:r>
    </w:p>
    <w:p w:rsidR="005671B1" w:rsidRPr="000724B7" w:rsidRDefault="005671B1" w:rsidP="000724B7">
      <w:pPr>
        <w:pStyle w:val="ListParagraph"/>
        <w:numPr>
          <w:ilvl w:val="0"/>
          <w:numId w:val="18"/>
        </w:numPr>
        <w:spacing w:line="480" w:lineRule="auto"/>
        <w:rPr>
          <w:rFonts w:ascii="Times New Roman" w:hAnsi="Times New Roman" w:cs="Times New Roman"/>
          <w:sz w:val="24"/>
          <w:szCs w:val="24"/>
        </w:rPr>
      </w:pPr>
      <w:r w:rsidRPr="000724B7">
        <w:rPr>
          <w:rFonts w:ascii="Times New Roman" w:hAnsi="Times New Roman" w:cs="Times New Roman"/>
          <w:sz w:val="24"/>
          <w:szCs w:val="24"/>
        </w:rPr>
        <w:t xml:space="preserve">Opportunities and threats are external to the hospital, such as a mall facility available for lease or a competitor hospital opening two physician practices in your market. </w:t>
      </w:r>
    </w:p>
    <w:p w:rsidR="005671B1" w:rsidRPr="000724B7" w:rsidRDefault="005671B1" w:rsidP="000724B7">
      <w:pPr>
        <w:pStyle w:val="Heading3"/>
        <w:spacing w:line="480" w:lineRule="auto"/>
        <w:rPr>
          <w:rStyle w:val="Emphasis"/>
          <w:rFonts w:ascii="Times New Roman" w:hAnsi="Times New Roman" w:cs="Times New Roman"/>
          <w:i w:val="0"/>
          <w:iCs w:val="0"/>
          <w:sz w:val="24"/>
        </w:rPr>
      </w:pPr>
      <w:r w:rsidRPr="000724B7">
        <w:rPr>
          <w:rStyle w:val="Emphasis"/>
          <w:rFonts w:ascii="Times New Roman" w:hAnsi="Times New Roman" w:cs="Times New Roman"/>
          <w:i w:val="0"/>
          <w:iCs w:val="0"/>
          <w:sz w:val="24"/>
        </w:rPr>
        <w:t>SWOT Analysis</w:t>
      </w:r>
    </w:p>
    <w:p w:rsidR="005671B1" w:rsidRPr="000724B7" w:rsidRDefault="005671B1" w:rsidP="000724B7">
      <w:pPr>
        <w:spacing w:line="480" w:lineRule="auto"/>
        <w:rPr>
          <w:rFonts w:ascii="Times New Roman" w:hAnsi="Times New Roman" w:cs="Times New Roman"/>
          <w:sz w:val="24"/>
          <w:szCs w:val="24"/>
        </w:rPr>
      </w:pPr>
      <w:r w:rsidRPr="000724B7">
        <w:rPr>
          <w:rFonts w:ascii="Times New Roman" w:hAnsi="Times New Roman" w:cs="Times New Roman"/>
          <w:b/>
          <w:sz w:val="24"/>
          <w:szCs w:val="24"/>
        </w:rPr>
        <w:t>Review</w:t>
      </w:r>
      <w:r w:rsidRPr="000724B7">
        <w:rPr>
          <w:rFonts w:ascii="Times New Roman" w:hAnsi="Times New Roman" w:cs="Times New Roman"/>
          <w:sz w:val="24"/>
          <w:szCs w:val="24"/>
        </w:rPr>
        <w:t xml:space="preserve"> the SWOT Analysis PowerPoint® prior to completing this assignment. </w:t>
      </w:r>
    </w:p>
    <w:p w:rsidR="005671B1" w:rsidRPr="000724B7" w:rsidRDefault="005671B1" w:rsidP="000724B7">
      <w:pPr>
        <w:spacing w:line="480" w:lineRule="auto"/>
        <w:rPr>
          <w:rFonts w:ascii="Times New Roman" w:hAnsi="Times New Roman" w:cs="Times New Roman"/>
          <w:sz w:val="24"/>
          <w:szCs w:val="24"/>
        </w:rPr>
      </w:pPr>
      <w:r w:rsidRPr="000724B7">
        <w:rPr>
          <w:rFonts w:ascii="Times New Roman" w:hAnsi="Times New Roman" w:cs="Times New Roman"/>
          <w:sz w:val="24"/>
          <w:szCs w:val="24"/>
        </w:rPr>
        <w:t xml:space="preserve">Based on the review of the Stevens District Hospital strategic planning scenario, conduct a SWOT analysis to generate a list of perceived strengths, weaknesses, opportunities, and threats for the hospital. </w:t>
      </w:r>
    </w:p>
    <w:p w:rsidR="005671B1" w:rsidRPr="000724B7" w:rsidRDefault="005671B1" w:rsidP="000724B7">
      <w:pPr>
        <w:pStyle w:val="ListParagraph"/>
        <w:numPr>
          <w:ilvl w:val="0"/>
          <w:numId w:val="19"/>
        </w:numPr>
        <w:spacing w:line="480" w:lineRule="auto"/>
        <w:rPr>
          <w:rFonts w:ascii="Times New Roman" w:hAnsi="Times New Roman" w:cs="Times New Roman"/>
          <w:sz w:val="24"/>
          <w:szCs w:val="24"/>
        </w:rPr>
      </w:pPr>
      <w:r w:rsidRPr="000724B7">
        <w:rPr>
          <w:rFonts w:ascii="Times New Roman" w:hAnsi="Times New Roman" w:cs="Times New Roman"/>
          <w:sz w:val="24"/>
          <w:szCs w:val="24"/>
        </w:rPr>
        <w:t xml:space="preserve">Strengths and weaknesses are traits internal to the hospital (i.e., strong physician loyalty to hospital, aging building, and availability of financial resources). </w:t>
      </w:r>
    </w:p>
    <w:p w:rsidR="005671B1" w:rsidRPr="000724B7" w:rsidRDefault="005671B1" w:rsidP="000724B7">
      <w:pPr>
        <w:pStyle w:val="ListParagraph"/>
        <w:numPr>
          <w:ilvl w:val="0"/>
          <w:numId w:val="19"/>
        </w:numPr>
        <w:spacing w:line="480" w:lineRule="auto"/>
        <w:rPr>
          <w:rFonts w:ascii="Times New Roman" w:hAnsi="Times New Roman" w:cs="Times New Roman"/>
          <w:sz w:val="24"/>
          <w:szCs w:val="24"/>
        </w:rPr>
      </w:pPr>
      <w:r w:rsidRPr="000724B7">
        <w:rPr>
          <w:rFonts w:ascii="Times New Roman" w:hAnsi="Times New Roman" w:cs="Times New Roman"/>
          <w:sz w:val="24"/>
          <w:szCs w:val="24"/>
        </w:rPr>
        <w:t xml:space="preserve">Opportunities and threats are external to the hospital, such as a mall facility available for lease or a competitor hospital opening two physician practices in your market. </w:t>
      </w:r>
    </w:p>
    <w:p w:rsidR="005671B1" w:rsidRPr="000724B7" w:rsidRDefault="005671B1" w:rsidP="000724B7">
      <w:pPr>
        <w:spacing w:line="480" w:lineRule="auto"/>
        <w:rPr>
          <w:rFonts w:ascii="Times New Roman" w:hAnsi="Times New Roman" w:cs="Times New Roman"/>
          <w:sz w:val="24"/>
          <w:szCs w:val="24"/>
        </w:rPr>
      </w:pPr>
      <w:r w:rsidRPr="000724B7">
        <w:rPr>
          <w:rFonts w:ascii="Times New Roman" w:hAnsi="Times New Roman" w:cs="Times New Roman"/>
          <w:b/>
          <w:sz w:val="24"/>
          <w:szCs w:val="24"/>
        </w:rPr>
        <w:lastRenderedPageBreak/>
        <w:t xml:space="preserve">Write </w:t>
      </w:r>
      <w:r w:rsidRPr="000724B7">
        <w:rPr>
          <w:rFonts w:ascii="Times New Roman" w:hAnsi="Times New Roman" w:cs="Times New Roman"/>
          <w:sz w:val="24"/>
          <w:szCs w:val="24"/>
        </w:rPr>
        <w:t>a 700- to 1,050-word analysis that incorporates the key components of a SWOT analysis for the scenario described in Week One to generate a list of perceived strengths, weaknesses, opportunities, and threats. The analysis will include the following:</w:t>
      </w:r>
    </w:p>
    <w:p w:rsidR="005671B1" w:rsidRPr="00ED0B09" w:rsidRDefault="005671B1" w:rsidP="000724B7">
      <w:pPr>
        <w:pStyle w:val="ListParagraph"/>
        <w:numPr>
          <w:ilvl w:val="0"/>
          <w:numId w:val="20"/>
        </w:numPr>
        <w:spacing w:line="480" w:lineRule="auto"/>
        <w:rPr>
          <w:rFonts w:ascii="Times New Roman" w:hAnsi="Times New Roman" w:cs="Times New Roman"/>
          <w:b/>
          <w:sz w:val="24"/>
          <w:szCs w:val="24"/>
        </w:rPr>
      </w:pPr>
      <w:r w:rsidRPr="000724B7">
        <w:rPr>
          <w:rFonts w:ascii="Times New Roman" w:hAnsi="Times New Roman" w:cs="Times New Roman"/>
          <w:sz w:val="24"/>
          <w:szCs w:val="24"/>
        </w:rPr>
        <w:t>Analyze the purpose of conducting the analysis in the context of the scenario.</w:t>
      </w:r>
    </w:p>
    <w:p w:rsidR="00ED0B09" w:rsidRPr="008426C9" w:rsidRDefault="008426C9" w:rsidP="008426C9">
      <w:pPr>
        <w:spacing w:line="480" w:lineRule="auto"/>
        <w:ind w:firstLine="720"/>
        <w:rPr>
          <w:rFonts w:ascii="Times New Roman" w:hAnsi="Times New Roman" w:cs="Times New Roman"/>
          <w:sz w:val="24"/>
          <w:szCs w:val="24"/>
        </w:rPr>
      </w:pPr>
      <w:r w:rsidRPr="008426C9">
        <w:rPr>
          <w:rFonts w:ascii="Times New Roman" w:hAnsi="Times New Roman" w:cs="Times New Roman"/>
          <w:sz w:val="24"/>
          <w:szCs w:val="24"/>
        </w:rPr>
        <w:t xml:space="preserve">SWOT analysis is a useful structure </w:t>
      </w:r>
      <w:r>
        <w:rPr>
          <w:rFonts w:ascii="Times New Roman" w:hAnsi="Times New Roman" w:cs="Times New Roman"/>
          <w:sz w:val="24"/>
          <w:szCs w:val="24"/>
        </w:rPr>
        <w:t>to examine an organization</w:t>
      </w:r>
      <w:r w:rsidR="00BF737F">
        <w:rPr>
          <w:rFonts w:ascii="Times New Roman" w:hAnsi="Times New Roman" w:cs="Times New Roman"/>
          <w:sz w:val="24"/>
          <w:szCs w:val="24"/>
        </w:rPr>
        <w:t>'</w:t>
      </w:r>
      <w:r>
        <w:rPr>
          <w:rFonts w:ascii="Times New Roman" w:hAnsi="Times New Roman" w:cs="Times New Roman"/>
          <w:sz w:val="24"/>
          <w:szCs w:val="24"/>
        </w:rPr>
        <w:t>s strengths</w:t>
      </w:r>
      <w:r w:rsidR="00BF737F">
        <w:rPr>
          <w:rFonts w:ascii="Times New Roman" w:hAnsi="Times New Roman" w:cs="Times New Roman"/>
          <w:sz w:val="24"/>
          <w:szCs w:val="24"/>
        </w:rPr>
        <w:t>,</w:t>
      </w:r>
      <w:r>
        <w:rPr>
          <w:rFonts w:ascii="Times New Roman" w:hAnsi="Times New Roman" w:cs="Times New Roman"/>
          <w:sz w:val="24"/>
          <w:szCs w:val="24"/>
        </w:rPr>
        <w:t xml:space="preserve"> weaknesses, opportunities</w:t>
      </w:r>
      <w:r w:rsidR="00BF737F">
        <w:rPr>
          <w:rFonts w:ascii="Times New Roman" w:hAnsi="Times New Roman" w:cs="Times New Roman"/>
          <w:sz w:val="24"/>
          <w:szCs w:val="24"/>
        </w:rPr>
        <w:t>,</w:t>
      </w:r>
      <w:r>
        <w:rPr>
          <w:rFonts w:ascii="Times New Roman" w:hAnsi="Times New Roman" w:cs="Times New Roman"/>
          <w:sz w:val="24"/>
          <w:szCs w:val="24"/>
        </w:rPr>
        <w:t xml:space="preserve"> and threats. It helps the organization to build on its strengths, address </w:t>
      </w:r>
      <w:r w:rsidR="00BF737F">
        <w:rPr>
          <w:rFonts w:ascii="Times New Roman" w:hAnsi="Times New Roman" w:cs="Times New Roman"/>
          <w:sz w:val="24"/>
          <w:szCs w:val="24"/>
        </w:rPr>
        <w:t>its</w:t>
      </w:r>
      <w:r>
        <w:rPr>
          <w:rFonts w:ascii="Times New Roman" w:hAnsi="Times New Roman" w:cs="Times New Roman"/>
          <w:sz w:val="24"/>
          <w:szCs w:val="24"/>
        </w:rPr>
        <w:t xml:space="preserve"> weaknesses, reduce risks</w:t>
      </w:r>
      <w:r w:rsidR="00BF737F">
        <w:rPr>
          <w:rFonts w:ascii="Times New Roman" w:hAnsi="Times New Roman" w:cs="Times New Roman"/>
          <w:sz w:val="24"/>
          <w:szCs w:val="24"/>
        </w:rPr>
        <w:t>,</w:t>
      </w:r>
      <w:r>
        <w:rPr>
          <w:rFonts w:ascii="Times New Roman" w:hAnsi="Times New Roman" w:cs="Times New Roman"/>
          <w:sz w:val="24"/>
          <w:szCs w:val="24"/>
        </w:rPr>
        <w:t xml:space="preserve"> and take advantage of the existing challenges to achieve </w:t>
      </w:r>
      <w:r w:rsidR="006F688F">
        <w:rPr>
          <w:rFonts w:ascii="Times New Roman" w:hAnsi="Times New Roman" w:cs="Times New Roman"/>
          <w:sz w:val="24"/>
          <w:szCs w:val="24"/>
        </w:rPr>
        <w:t>success</w:t>
      </w:r>
      <w:r w:rsidR="006F688F">
        <w:rPr>
          <w:rFonts w:cs="Arial"/>
          <w:color w:val="222222"/>
          <w:szCs w:val="20"/>
          <w:shd w:val="clear" w:color="auto" w:fill="FFFFFF"/>
        </w:rPr>
        <w:t xml:space="preserve"> (</w:t>
      </w:r>
      <w:r w:rsidR="005C5C40">
        <w:rPr>
          <w:rFonts w:cs="Arial"/>
          <w:color w:val="222222"/>
          <w:szCs w:val="20"/>
          <w:shd w:val="clear" w:color="auto" w:fill="FFFFFF"/>
        </w:rPr>
        <w:t>Phadermrod, Crowder&amp; Wills, 2019)</w:t>
      </w:r>
      <w:r>
        <w:rPr>
          <w:rFonts w:ascii="Times New Roman" w:hAnsi="Times New Roman" w:cs="Times New Roman"/>
          <w:sz w:val="24"/>
          <w:szCs w:val="24"/>
        </w:rPr>
        <w:t xml:space="preserve">. </w:t>
      </w:r>
      <w:r w:rsidR="00731EAB">
        <w:rPr>
          <w:rFonts w:ascii="Times New Roman" w:hAnsi="Times New Roman" w:cs="Times New Roman"/>
          <w:sz w:val="24"/>
          <w:szCs w:val="24"/>
        </w:rPr>
        <w:t xml:space="preserve">A SWOT analysis is conducted to determine where the organization stands </w:t>
      </w:r>
      <w:r w:rsidR="006F688F">
        <w:rPr>
          <w:rFonts w:ascii="Times New Roman" w:hAnsi="Times New Roman" w:cs="Times New Roman"/>
          <w:sz w:val="24"/>
          <w:szCs w:val="24"/>
        </w:rPr>
        <w:t>at a</w:t>
      </w:r>
      <w:r w:rsidR="00731EAB">
        <w:rPr>
          <w:rFonts w:ascii="Times New Roman" w:hAnsi="Times New Roman" w:cs="Times New Roman"/>
          <w:sz w:val="24"/>
          <w:szCs w:val="24"/>
        </w:rPr>
        <w:t xml:space="preserve"> competitive</w:t>
      </w:r>
      <w:r w:rsidR="00D84263">
        <w:rPr>
          <w:rFonts w:ascii="Times New Roman" w:hAnsi="Times New Roman" w:cs="Times New Roman"/>
          <w:sz w:val="24"/>
          <w:szCs w:val="24"/>
        </w:rPr>
        <w:t xml:space="preserve"> level. Stevens District Hospital </w:t>
      </w:r>
      <w:r w:rsidR="006F688F">
        <w:rPr>
          <w:rFonts w:ascii="Times New Roman" w:hAnsi="Times New Roman" w:cs="Times New Roman"/>
          <w:sz w:val="24"/>
          <w:szCs w:val="24"/>
        </w:rPr>
        <w:t>performs a SWOT</w:t>
      </w:r>
      <w:r w:rsidR="000824AF">
        <w:rPr>
          <w:rFonts w:ascii="Times New Roman" w:hAnsi="Times New Roman" w:cs="Times New Roman"/>
          <w:sz w:val="24"/>
          <w:szCs w:val="24"/>
        </w:rPr>
        <w:t xml:space="preserve"> analysis to help it achieve it</w:t>
      </w:r>
      <w:r w:rsidR="00BF737F">
        <w:rPr>
          <w:rFonts w:ascii="Times New Roman" w:hAnsi="Times New Roman" w:cs="Times New Roman"/>
          <w:sz w:val="24"/>
          <w:szCs w:val="24"/>
        </w:rPr>
        <w:t>s</w:t>
      </w:r>
      <w:r w:rsidR="000824AF">
        <w:rPr>
          <w:rFonts w:ascii="Times New Roman" w:hAnsi="Times New Roman" w:cs="Times New Roman"/>
          <w:sz w:val="24"/>
          <w:szCs w:val="24"/>
        </w:rPr>
        <w:t xml:space="preserve"> mission and vision. </w:t>
      </w:r>
    </w:p>
    <w:p w:rsidR="005671B1" w:rsidRPr="00F364A0" w:rsidRDefault="005671B1" w:rsidP="000724B7">
      <w:pPr>
        <w:pStyle w:val="ListParagraph"/>
        <w:numPr>
          <w:ilvl w:val="0"/>
          <w:numId w:val="20"/>
        </w:numPr>
        <w:spacing w:line="480" w:lineRule="auto"/>
        <w:rPr>
          <w:rFonts w:ascii="Times New Roman" w:hAnsi="Times New Roman" w:cs="Times New Roman"/>
          <w:b/>
          <w:sz w:val="24"/>
          <w:szCs w:val="24"/>
        </w:rPr>
      </w:pPr>
      <w:r w:rsidRPr="000724B7">
        <w:rPr>
          <w:rFonts w:ascii="Times New Roman" w:hAnsi="Times New Roman" w:cs="Times New Roman"/>
          <w:sz w:val="24"/>
          <w:szCs w:val="24"/>
        </w:rPr>
        <w:t>Analyze the limitations and advantages of conducting a SWOT analysis on your own (vs. with a group of stakeholders).</w:t>
      </w:r>
    </w:p>
    <w:p w:rsidR="00F364A0" w:rsidRPr="00F364A0" w:rsidRDefault="00BF737F" w:rsidP="00464948">
      <w:pPr>
        <w:spacing w:line="480" w:lineRule="auto"/>
        <w:ind w:left="90" w:firstLine="630"/>
        <w:rPr>
          <w:rFonts w:ascii="Times New Roman" w:hAnsi="Times New Roman" w:cs="Times New Roman"/>
          <w:sz w:val="24"/>
          <w:szCs w:val="24"/>
        </w:rPr>
      </w:pPr>
      <w:r>
        <w:rPr>
          <w:rFonts w:ascii="Times New Roman" w:hAnsi="Times New Roman" w:cs="Times New Roman"/>
          <w:sz w:val="24"/>
          <w:szCs w:val="24"/>
        </w:rPr>
        <w:t>On</w:t>
      </w:r>
      <w:r w:rsidR="00F364A0">
        <w:rPr>
          <w:rFonts w:ascii="Times New Roman" w:hAnsi="Times New Roman" w:cs="Times New Roman"/>
          <w:sz w:val="24"/>
          <w:szCs w:val="24"/>
        </w:rPr>
        <w:t xml:space="preserve">e of the benefits of SWOT analysis </w:t>
      </w:r>
      <w:r w:rsidR="00855A91">
        <w:rPr>
          <w:rFonts w:ascii="Times New Roman" w:hAnsi="Times New Roman" w:cs="Times New Roman"/>
          <w:sz w:val="24"/>
          <w:szCs w:val="24"/>
        </w:rPr>
        <w:t xml:space="preserve">is that it helps one to </w:t>
      </w:r>
      <w:r w:rsidR="00E14F7A">
        <w:rPr>
          <w:rFonts w:ascii="Times New Roman" w:hAnsi="Times New Roman" w:cs="Times New Roman"/>
          <w:sz w:val="24"/>
          <w:szCs w:val="24"/>
        </w:rPr>
        <w:t>understand the organization better. It helps the organization</w:t>
      </w:r>
      <w:r w:rsidR="00E67DC9">
        <w:rPr>
          <w:rFonts w:ascii="Times New Roman" w:hAnsi="Times New Roman" w:cs="Times New Roman"/>
          <w:sz w:val="24"/>
          <w:szCs w:val="24"/>
        </w:rPr>
        <w:t xml:space="preserve"> to identify and address the weakness, capitalize on the opportunities, building on their strengths while minimizing the threats. </w:t>
      </w:r>
      <w:r w:rsidR="006F688F">
        <w:rPr>
          <w:rFonts w:ascii="Times New Roman" w:hAnsi="Times New Roman" w:cs="Times New Roman"/>
          <w:sz w:val="24"/>
          <w:szCs w:val="24"/>
        </w:rPr>
        <w:t>Conducting an individual SWOT</w:t>
      </w:r>
      <w:r w:rsidR="00B97303">
        <w:rPr>
          <w:rFonts w:ascii="Times New Roman" w:hAnsi="Times New Roman" w:cs="Times New Roman"/>
          <w:sz w:val="24"/>
          <w:szCs w:val="24"/>
        </w:rPr>
        <w:t xml:space="preserve"> analysis may often tend to be limited as it gives single</w:t>
      </w:r>
      <w:r>
        <w:rPr>
          <w:rFonts w:ascii="Times New Roman" w:hAnsi="Times New Roman" w:cs="Times New Roman"/>
          <w:sz w:val="24"/>
          <w:szCs w:val="24"/>
        </w:rPr>
        <w:t>-</w:t>
      </w:r>
      <w:r w:rsidR="00B97303">
        <w:rPr>
          <w:rFonts w:ascii="Times New Roman" w:hAnsi="Times New Roman" w:cs="Times New Roman"/>
          <w:sz w:val="24"/>
          <w:szCs w:val="24"/>
        </w:rPr>
        <w:t xml:space="preserve">sided </w:t>
      </w:r>
      <w:r w:rsidR="006F688F">
        <w:rPr>
          <w:rFonts w:ascii="Times New Roman" w:hAnsi="Times New Roman" w:cs="Times New Roman"/>
          <w:sz w:val="24"/>
          <w:szCs w:val="24"/>
        </w:rPr>
        <w:t>opinions. It</w:t>
      </w:r>
      <w:r w:rsidR="007B55C9">
        <w:rPr>
          <w:rFonts w:ascii="Times New Roman" w:hAnsi="Times New Roman" w:cs="Times New Roman"/>
          <w:sz w:val="24"/>
          <w:szCs w:val="24"/>
        </w:rPr>
        <w:t xml:space="preserve"> is important to condu</w:t>
      </w:r>
      <w:r w:rsidR="006F688F">
        <w:rPr>
          <w:rFonts w:ascii="Times New Roman" w:hAnsi="Times New Roman" w:cs="Times New Roman"/>
          <w:sz w:val="24"/>
          <w:szCs w:val="24"/>
        </w:rPr>
        <w:t>ct a group stakeholder SWOT</w:t>
      </w:r>
      <w:r w:rsidR="007B55C9">
        <w:rPr>
          <w:rFonts w:ascii="Times New Roman" w:hAnsi="Times New Roman" w:cs="Times New Roman"/>
          <w:sz w:val="24"/>
          <w:szCs w:val="24"/>
        </w:rPr>
        <w:t xml:space="preserve"> analysis as it provides comprehensive insights that </w:t>
      </w:r>
      <w:r w:rsidR="001C0BC1">
        <w:rPr>
          <w:rFonts w:ascii="Times New Roman" w:hAnsi="Times New Roman" w:cs="Times New Roman"/>
          <w:sz w:val="24"/>
          <w:szCs w:val="24"/>
        </w:rPr>
        <w:t>can help achieve success</w:t>
      </w:r>
      <w:r w:rsidR="0092421B">
        <w:rPr>
          <w:rFonts w:ascii="Times New Roman" w:hAnsi="Times New Roman" w:cs="Times New Roman"/>
          <w:sz w:val="24"/>
          <w:szCs w:val="24"/>
        </w:rPr>
        <w:t xml:space="preserve"> (</w:t>
      </w:r>
      <w:r w:rsidR="0092421B">
        <w:rPr>
          <w:rFonts w:cs="Arial"/>
          <w:color w:val="222222"/>
          <w:szCs w:val="20"/>
          <w:shd w:val="clear" w:color="auto" w:fill="FFFFFF"/>
        </w:rPr>
        <w:t>Pluchevckaya, Varlacheva&amp;Andrienko, 2017)</w:t>
      </w:r>
      <w:r w:rsidR="001C0BC1">
        <w:rPr>
          <w:rFonts w:ascii="Times New Roman" w:hAnsi="Times New Roman" w:cs="Times New Roman"/>
          <w:sz w:val="24"/>
          <w:szCs w:val="24"/>
        </w:rPr>
        <w:t xml:space="preserve">. </w:t>
      </w:r>
      <w:r w:rsidR="006F688F">
        <w:rPr>
          <w:rFonts w:ascii="Times New Roman" w:hAnsi="Times New Roman" w:cs="Times New Roman"/>
          <w:sz w:val="24"/>
          <w:szCs w:val="24"/>
        </w:rPr>
        <w:t>A SWOT</w:t>
      </w:r>
      <w:r w:rsidR="00152B7F">
        <w:rPr>
          <w:rFonts w:ascii="Times New Roman" w:hAnsi="Times New Roman" w:cs="Times New Roman"/>
          <w:sz w:val="24"/>
          <w:szCs w:val="24"/>
        </w:rPr>
        <w:t xml:space="preserve"> analysis has it</w:t>
      </w:r>
      <w:r>
        <w:rPr>
          <w:rFonts w:ascii="Times New Roman" w:hAnsi="Times New Roman" w:cs="Times New Roman"/>
          <w:sz w:val="24"/>
          <w:szCs w:val="24"/>
        </w:rPr>
        <w:t>s</w:t>
      </w:r>
      <w:r w:rsidR="00152B7F">
        <w:rPr>
          <w:rFonts w:ascii="Times New Roman" w:hAnsi="Times New Roman" w:cs="Times New Roman"/>
          <w:sz w:val="24"/>
          <w:szCs w:val="24"/>
        </w:rPr>
        <w:t xml:space="preserve"> own </w:t>
      </w:r>
      <w:r w:rsidR="006F688F">
        <w:rPr>
          <w:rFonts w:ascii="Times New Roman" w:hAnsi="Times New Roman" w:cs="Times New Roman"/>
          <w:sz w:val="24"/>
          <w:szCs w:val="24"/>
        </w:rPr>
        <w:t>limitation, including</w:t>
      </w:r>
      <w:r w:rsidR="008A2386">
        <w:rPr>
          <w:rFonts w:ascii="Times New Roman" w:hAnsi="Times New Roman" w:cs="Times New Roman"/>
          <w:sz w:val="24"/>
          <w:szCs w:val="24"/>
        </w:rPr>
        <w:t xml:space="preserve"> producing a lot of information</w:t>
      </w:r>
      <w:r>
        <w:rPr>
          <w:rFonts w:ascii="Times New Roman" w:hAnsi="Times New Roman" w:cs="Times New Roman"/>
          <w:sz w:val="24"/>
          <w:szCs w:val="24"/>
        </w:rPr>
        <w:t>,</w:t>
      </w:r>
      <w:r w:rsidR="008A2386">
        <w:rPr>
          <w:rFonts w:ascii="Times New Roman" w:hAnsi="Times New Roman" w:cs="Times New Roman"/>
          <w:sz w:val="24"/>
          <w:szCs w:val="24"/>
        </w:rPr>
        <w:t xml:space="preserve"> some of which is not usefu</w:t>
      </w:r>
      <w:r w:rsidR="006F688F">
        <w:rPr>
          <w:rFonts w:ascii="Times New Roman" w:hAnsi="Times New Roman" w:cs="Times New Roman"/>
          <w:sz w:val="24"/>
          <w:szCs w:val="24"/>
        </w:rPr>
        <w:t>l, SWOT</w:t>
      </w:r>
      <w:r w:rsidR="008A2386">
        <w:rPr>
          <w:rFonts w:ascii="Times New Roman" w:hAnsi="Times New Roman" w:cs="Times New Roman"/>
          <w:sz w:val="24"/>
          <w:szCs w:val="24"/>
        </w:rPr>
        <w:t xml:space="preserve"> analysis does not prior</w:t>
      </w:r>
      <w:r>
        <w:rPr>
          <w:rFonts w:ascii="Times New Roman" w:hAnsi="Times New Roman" w:cs="Times New Roman"/>
          <w:sz w:val="24"/>
          <w:szCs w:val="24"/>
        </w:rPr>
        <w:t>it</w:t>
      </w:r>
      <w:r w:rsidR="008A2386">
        <w:rPr>
          <w:rFonts w:ascii="Times New Roman" w:hAnsi="Times New Roman" w:cs="Times New Roman"/>
          <w:sz w:val="24"/>
          <w:szCs w:val="24"/>
        </w:rPr>
        <w:t>ize issues to be addressed</w:t>
      </w:r>
      <w:r>
        <w:rPr>
          <w:rFonts w:ascii="Times New Roman" w:hAnsi="Times New Roman" w:cs="Times New Roman"/>
          <w:sz w:val="24"/>
          <w:szCs w:val="24"/>
        </w:rPr>
        <w:t>,</w:t>
      </w:r>
      <w:r w:rsidR="008A2386">
        <w:rPr>
          <w:rFonts w:ascii="Times New Roman" w:hAnsi="Times New Roman" w:cs="Times New Roman"/>
          <w:sz w:val="24"/>
          <w:szCs w:val="24"/>
        </w:rPr>
        <w:t xml:space="preserve"> and can create many ideas but does not help in determining the choice. </w:t>
      </w:r>
    </w:p>
    <w:p w:rsidR="005671B1" w:rsidRPr="000724B7" w:rsidRDefault="005671B1" w:rsidP="000724B7">
      <w:pPr>
        <w:pStyle w:val="ListParagraph"/>
        <w:numPr>
          <w:ilvl w:val="0"/>
          <w:numId w:val="20"/>
        </w:numPr>
        <w:spacing w:line="480" w:lineRule="auto"/>
        <w:rPr>
          <w:rFonts w:ascii="Times New Roman" w:hAnsi="Times New Roman" w:cs="Times New Roman"/>
          <w:b/>
          <w:sz w:val="24"/>
          <w:szCs w:val="24"/>
        </w:rPr>
      </w:pPr>
      <w:r w:rsidRPr="000724B7">
        <w:rPr>
          <w:rFonts w:ascii="Times New Roman" w:hAnsi="Times New Roman" w:cs="Times New Roman"/>
          <w:sz w:val="24"/>
          <w:szCs w:val="24"/>
        </w:rPr>
        <w:lastRenderedPageBreak/>
        <w:t>Use the table provided to record your analysis of the information from the strategic planning scenario and generate two factors for each of the SWOT categories (strengths, weaknesses, opportunities, and threats).</w:t>
      </w:r>
    </w:p>
    <w:p w:rsidR="005671B1" w:rsidRPr="000724B7" w:rsidRDefault="005671B1" w:rsidP="000724B7">
      <w:pPr>
        <w:spacing w:line="480" w:lineRule="auto"/>
        <w:rPr>
          <w:rFonts w:ascii="Times New Roman" w:hAnsi="Times New Roman" w:cs="Times New Roman"/>
          <w:b/>
          <w:sz w:val="24"/>
          <w:szCs w:val="24"/>
        </w:rPr>
      </w:pPr>
      <w:r w:rsidRPr="000724B7">
        <w:rPr>
          <w:rFonts w:ascii="Times New Roman" w:hAnsi="Times New Roman" w:cs="Times New Roman"/>
          <w:b/>
          <w:sz w:val="24"/>
          <w:szCs w:val="24"/>
        </w:rPr>
        <w:t>Table 1: SWOT Analysis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75"/>
        <w:gridCol w:w="4590"/>
      </w:tblGrid>
      <w:tr w:rsidR="005671B1" w:rsidRPr="000724B7" w:rsidTr="005671B1">
        <w:trPr>
          <w:trHeight w:val="478"/>
        </w:trPr>
        <w:tc>
          <w:tcPr>
            <w:tcW w:w="4675" w:type="dxa"/>
            <w:shd w:val="clear" w:color="auto" w:fill="auto"/>
          </w:tcPr>
          <w:p w:rsidR="005671B1" w:rsidRPr="000724B7" w:rsidRDefault="006F688F" w:rsidP="000724B7">
            <w:pPr>
              <w:spacing w:line="480" w:lineRule="auto"/>
              <w:rPr>
                <w:rFonts w:ascii="Times New Roman" w:hAnsi="Times New Roman" w:cs="Times New Roman"/>
                <w:sz w:val="24"/>
                <w:szCs w:val="24"/>
              </w:rPr>
            </w:pPr>
            <w:r w:rsidRPr="000724B7">
              <w:rPr>
                <w:rFonts w:ascii="Times New Roman" w:hAnsi="Times New Roman" w:cs="Times New Roman"/>
                <w:sz w:val="24"/>
                <w:szCs w:val="24"/>
              </w:rPr>
              <w:t>Analysis of</w:t>
            </w:r>
            <w:r w:rsidR="005671B1" w:rsidRPr="000724B7">
              <w:rPr>
                <w:rFonts w:ascii="Times New Roman" w:hAnsi="Times New Roman" w:cs="Times New Roman"/>
                <w:sz w:val="24"/>
                <w:szCs w:val="24"/>
              </w:rPr>
              <w:t xml:space="preserve"> existing information from Stevens District Hospital strategic planning scenario</w:t>
            </w:r>
          </w:p>
        </w:tc>
        <w:tc>
          <w:tcPr>
            <w:tcW w:w="4590" w:type="dxa"/>
            <w:shd w:val="clear" w:color="auto" w:fill="auto"/>
          </w:tcPr>
          <w:p w:rsidR="005671B1" w:rsidRPr="000724B7" w:rsidRDefault="005671B1" w:rsidP="000724B7">
            <w:pPr>
              <w:spacing w:line="480" w:lineRule="auto"/>
              <w:rPr>
                <w:rFonts w:ascii="Times New Roman" w:hAnsi="Times New Roman" w:cs="Times New Roman"/>
                <w:sz w:val="24"/>
                <w:szCs w:val="24"/>
              </w:rPr>
            </w:pPr>
            <w:r w:rsidRPr="000724B7">
              <w:rPr>
                <w:rFonts w:ascii="Times New Roman" w:hAnsi="Times New Roman" w:cs="Times New Roman"/>
                <w:sz w:val="24"/>
                <w:szCs w:val="24"/>
              </w:rPr>
              <w:t>Perceived strength (internal)</w:t>
            </w:r>
          </w:p>
        </w:tc>
      </w:tr>
      <w:tr w:rsidR="005671B1" w:rsidRPr="000724B7" w:rsidTr="005671B1">
        <w:trPr>
          <w:trHeight w:val="465"/>
        </w:trPr>
        <w:tc>
          <w:tcPr>
            <w:tcW w:w="4675" w:type="dxa"/>
            <w:shd w:val="clear" w:color="auto" w:fill="auto"/>
          </w:tcPr>
          <w:p w:rsidR="005671B1" w:rsidRPr="000724B7" w:rsidRDefault="005F0AE2" w:rsidP="000724B7">
            <w:pPr>
              <w:spacing w:line="480" w:lineRule="auto"/>
              <w:rPr>
                <w:rFonts w:ascii="Times New Roman" w:hAnsi="Times New Roman" w:cs="Times New Roman"/>
                <w:sz w:val="24"/>
                <w:szCs w:val="24"/>
              </w:rPr>
            </w:pPr>
            <w:r>
              <w:rPr>
                <w:rFonts w:ascii="Times New Roman" w:hAnsi="Times New Roman" w:cs="Times New Roman"/>
                <w:sz w:val="24"/>
                <w:szCs w:val="24"/>
              </w:rPr>
              <w:t>Low malpractice claims</w:t>
            </w:r>
          </w:p>
          <w:p w:rsidR="005671B1" w:rsidRPr="000724B7" w:rsidRDefault="005671B1" w:rsidP="000724B7">
            <w:pPr>
              <w:spacing w:line="480" w:lineRule="auto"/>
              <w:rPr>
                <w:rFonts w:ascii="Times New Roman" w:hAnsi="Times New Roman" w:cs="Times New Roman"/>
                <w:sz w:val="24"/>
                <w:szCs w:val="24"/>
              </w:rPr>
            </w:pPr>
          </w:p>
        </w:tc>
        <w:tc>
          <w:tcPr>
            <w:tcW w:w="4590" w:type="dxa"/>
            <w:shd w:val="clear" w:color="auto" w:fill="auto"/>
          </w:tcPr>
          <w:p w:rsidR="005671B1" w:rsidRPr="000724B7" w:rsidRDefault="00967417" w:rsidP="000724B7">
            <w:pPr>
              <w:spacing w:line="480" w:lineRule="auto"/>
              <w:rPr>
                <w:rFonts w:ascii="Times New Roman" w:hAnsi="Times New Roman" w:cs="Times New Roman"/>
                <w:sz w:val="24"/>
                <w:szCs w:val="24"/>
              </w:rPr>
            </w:pPr>
            <w:r>
              <w:rPr>
                <w:rFonts w:ascii="Times New Roman" w:hAnsi="Times New Roman" w:cs="Times New Roman"/>
                <w:sz w:val="24"/>
                <w:szCs w:val="24"/>
              </w:rPr>
              <w:t>Healthcare professionals are ethically obligated to provide the best possible care. Healthcare professionals are actions</w:t>
            </w:r>
            <w:r w:rsidR="00BF737F">
              <w:rPr>
                <w:rFonts w:ascii="Times New Roman" w:hAnsi="Times New Roman" w:cs="Times New Roman"/>
                <w:sz w:val="24"/>
                <w:szCs w:val="24"/>
              </w:rPr>
              <w:t>,</w:t>
            </w:r>
            <w:r>
              <w:rPr>
                <w:rFonts w:ascii="Times New Roman" w:hAnsi="Times New Roman" w:cs="Times New Roman"/>
                <w:sz w:val="24"/>
                <w:szCs w:val="24"/>
              </w:rPr>
              <w:t xml:space="preserve"> and practices are guided by the code of ethics. Some healthcare professionals fail to adequately exercise their duties</w:t>
            </w:r>
            <w:r w:rsidR="00BF737F">
              <w:rPr>
                <w:rFonts w:ascii="Times New Roman" w:hAnsi="Times New Roman" w:cs="Times New Roman"/>
                <w:sz w:val="24"/>
                <w:szCs w:val="24"/>
              </w:rPr>
              <w:t>,</w:t>
            </w:r>
            <w:r>
              <w:rPr>
                <w:rFonts w:ascii="Times New Roman" w:hAnsi="Times New Roman" w:cs="Times New Roman"/>
                <w:sz w:val="24"/>
                <w:szCs w:val="24"/>
              </w:rPr>
              <w:t xml:space="preserve"> therefore providing services that lead to damage, injury</w:t>
            </w:r>
            <w:r w:rsidR="00BF737F">
              <w:rPr>
                <w:rFonts w:ascii="Times New Roman" w:hAnsi="Times New Roman" w:cs="Times New Roman"/>
                <w:sz w:val="24"/>
                <w:szCs w:val="24"/>
              </w:rPr>
              <w:t>,</w:t>
            </w:r>
            <w:r>
              <w:rPr>
                <w:rFonts w:ascii="Times New Roman" w:hAnsi="Times New Roman" w:cs="Times New Roman"/>
                <w:sz w:val="24"/>
                <w:szCs w:val="24"/>
              </w:rPr>
              <w:t xml:space="preserve"> or loss. There </w:t>
            </w:r>
            <w:r w:rsidR="006F688F">
              <w:rPr>
                <w:rFonts w:ascii="Times New Roman" w:hAnsi="Times New Roman" w:cs="Times New Roman"/>
                <w:sz w:val="24"/>
                <w:szCs w:val="24"/>
              </w:rPr>
              <w:t>is</w:t>
            </w:r>
            <w:r>
              <w:rPr>
                <w:rFonts w:ascii="Times New Roman" w:hAnsi="Times New Roman" w:cs="Times New Roman"/>
                <w:sz w:val="24"/>
                <w:szCs w:val="24"/>
              </w:rPr>
              <w:t xml:space="preserve"> low recoding of medical malpractices in the hospital</w:t>
            </w:r>
            <w:r w:rsidR="00BF737F">
              <w:rPr>
                <w:rFonts w:ascii="Times New Roman" w:hAnsi="Times New Roman" w:cs="Times New Roman"/>
                <w:sz w:val="24"/>
                <w:szCs w:val="24"/>
              </w:rPr>
              <w:t>,</w:t>
            </w:r>
            <w:r>
              <w:rPr>
                <w:rFonts w:ascii="Times New Roman" w:hAnsi="Times New Roman" w:cs="Times New Roman"/>
                <w:sz w:val="24"/>
                <w:szCs w:val="24"/>
              </w:rPr>
              <w:t xml:space="preserve"> which is an indication of professional healthcare practitioners. </w:t>
            </w:r>
          </w:p>
        </w:tc>
      </w:tr>
      <w:tr w:rsidR="005671B1" w:rsidRPr="000724B7" w:rsidTr="005671B1">
        <w:trPr>
          <w:trHeight w:val="465"/>
        </w:trPr>
        <w:tc>
          <w:tcPr>
            <w:tcW w:w="4675" w:type="dxa"/>
            <w:shd w:val="clear" w:color="auto" w:fill="auto"/>
          </w:tcPr>
          <w:p w:rsidR="005671B1" w:rsidRPr="000724B7" w:rsidRDefault="006F688F" w:rsidP="000724B7">
            <w:pPr>
              <w:spacing w:line="480" w:lineRule="auto"/>
              <w:rPr>
                <w:rFonts w:ascii="Times New Roman" w:hAnsi="Times New Roman" w:cs="Times New Roman"/>
                <w:sz w:val="24"/>
                <w:szCs w:val="24"/>
              </w:rPr>
            </w:pPr>
            <w:r w:rsidRPr="000724B7">
              <w:rPr>
                <w:rFonts w:ascii="Times New Roman" w:hAnsi="Times New Roman" w:cs="Times New Roman"/>
                <w:sz w:val="24"/>
                <w:szCs w:val="24"/>
              </w:rPr>
              <w:t>Analysis of</w:t>
            </w:r>
            <w:r w:rsidR="005671B1" w:rsidRPr="000724B7">
              <w:rPr>
                <w:rFonts w:ascii="Times New Roman" w:hAnsi="Times New Roman" w:cs="Times New Roman"/>
                <w:sz w:val="24"/>
                <w:szCs w:val="24"/>
              </w:rPr>
              <w:t xml:space="preserve"> existing information from Stevens District Hospital strategic planning scenario</w:t>
            </w:r>
          </w:p>
        </w:tc>
        <w:tc>
          <w:tcPr>
            <w:tcW w:w="4590" w:type="dxa"/>
            <w:shd w:val="clear" w:color="auto" w:fill="auto"/>
          </w:tcPr>
          <w:p w:rsidR="005671B1" w:rsidRPr="000724B7" w:rsidRDefault="005671B1" w:rsidP="000724B7">
            <w:pPr>
              <w:spacing w:line="480" w:lineRule="auto"/>
              <w:rPr>
                <w:rFonts w:ascii="Times New Roman" w:hAnsi="Times New Roman" w:cs="Times New Roman"/>
                <w:sz w:val="24"/>
                <w:szCs w:val="24"/>
              </w:rPr>
            </w:pPr>
            <w:r w:rsidRPr="000724B7">
              <w:rPr>
                <w:rFonts w:ascii="Times New Roman" w:hAnsi="Times New Roman" w:cs="Times New Roman"/>
                <w:sz w:val="24"/>
                <w:szCs w:val="24"/>
              </w:rPr>
              <w:t>Perceived strength (internal)</w:t>
            </w:r>
          </w:p>
        </w:tc>
      </w:tr>
      <w:tr w:rsidR="005671B1" w:rsidRPr="000724B7" w:rsidTr="005671B1">
        <w:trPr>
          <w:trHeight w:val="465"/>
        </w:trPr>
        <w:tc>
          <w:tcPr>
            <w:tcW w:w="4675" w:type="dxa"/>
            <w:shd w:val="clear" w:color="auto" w:fill="auto"/>
          </w:tcPr>
          <w:p w:rsidR="005671B1" w:rsidRPr="000724B7" w:rsidRDefault="00F5137A" w:rsidP="000724B7">
            <w:pPr>
              <w:spacing w:line="480" w:lineRule="auto"/>
              <w:rPr>
                <w:rFonts w:ascii="Times New Roman" w:hAnsi="Times New Roman" w:cs="Times New Roman"/>
                <w:sz w:val="24"/>
                <w:szCs w:val="24"/>
              </w:rPr>
            </w:pPr>
            <w:r>
              <w:rPr>
                <w:rFonts w:ascii="Times New Roman" w:hAnsi="Times New Roman" w:cs="Times New Roman"/>
                <w:sz w:val="24"/>
                <w:szCs w:val="24"/>
              </w:rPr>
              <w:t>Financial independence</w:t>
            </w:r>
          </w:p>
        </w:tc>
        <w:tc>
          <w:tcPr>
            <w:tcW w:w="4590" w:type="dxa"/>
            <w:shd w:val="clear" w:color="auto" w:fill="auto"/>
          </w:tcPr>
          <w:p w:rsidR="005671B1" w:rsidRPr="000724B7" w:rsidRDefault="0064417F" w:rsidP="000724B7">
            <w:pPr>
              <w:spacing w:line="480" w:lineRule="auto"/>
              <w:rPr>
                <w:rFonts w:ascii="Times New Roman" w:hAnsi="Times New Roman" w:cs="Times New Roman"/>
                <w:sz w:val="24"/>
                <w:szCs w:val="24"/>
              </w:rPr>
            </w:pPr>
            <w:r>
              <w:rPr>
                <w:rFonts w:ascii="Times New Roman" w:hAnsi="Times New Roman" w:cs="Times New Roman"/>
                <w:sz w:val="24"/>
                <w:szCs w:val="24"/>
              </w:rPr>
              <w:t xml:space="preserve">Stevens District Hospital was previously </w:t>
            </w:r>
            <w:r w:rsidR="00454C30">
              <w:rPr>
                <w:rFonts w:ascii="Times New Roman" w:hAnsi="Times New Roman" w:cs="Times New Roman"/>
                <w:sz w:val="24"/>
                <w:szCs w:val="24"/>
              </w:rPr>
              <w:lastRenderedPageBreak/>
              <w:t>county</w:t>
            </w:r>
            <w:r w:rsidR="00BF737F">
              <w:rPr>
                <w:rFonts w:ascii="Times New Roman" w:hAnsi="Times New Roman" w:cs="Times New Roman"/>
                <w:sz w:val="24"/>
                <w:szCs w:val="24"/>
              </w:rPr>
              <w:t>-</w:t>
            </w:r>
            <w:r w:rsidR="00454C30">
              <w:rPr>
                <w:rFonts w:ascii="Times New Roman" w:hAnsi="Times New Roman" w:cs="Times New Roman"/>
                <w:sz w:val="24"/>
                <w:szCs w:val="24"/>
              </w:rPr>
              <w:t>owned</w:t>
            </w:r>
            <w:r w:rsidR="00BF737F">
              <w:rPr>
                <w:rFonts w:ascii="Times New Roman" w:hAnsi="Times New Roman" w:cs="Times New Roman"/>
                <w:sz w:val="24"/>
                <w:szCs w:val="24"/>
              </w:rPr>
              <w:t>;</w:t>
            </w:r>
            <w:r w:rsidR="00454C30">
              <w:rPr>
                <w:rFonts w:ascii="Times New Roman" w:hAnsi="Times New Roman" w:cs="Times New Roman"/>
                <w:sz w:val="24"/>
                <w:szCs w:val="24"/>
              </w:rPr>
              <w:t xml:space="preserve"> however</w:t>
            </w:r>
            <w:r w:rsidR="00BF737F">
              <w:rPr>
                <w:rFonts w:ascii="Times New Roman" w:hAnsi="Times New Roman" w:cs="Times New Roman"/>
                <w:sz w:val="24"/>
                <w:szCs w:val="24"/>
              </w:rPr>
              <w:t>,</w:t>
            </w:r>
            <w:r w:rsidR="00454C30">
              <w:rPr>
                <w:rFonts w:ascii="Times New Roman" w:hAnsi="Times New Roman" w:cs="Times New Roman"/>
                <w:sz w:val="24"/>
                <w:szCs w:val="24"/>
              </w:rPr>
              <w:t xml:space="preserve"> it has been transferred as a</w:t>
            </w:r>
            <w:r w:rsidR="00BF737F">
              <w:rPr>
                <w:rFonts w:ascii="Times New Roman" w:hAnsi="Times New Roman" w:cs="Times New Roman"/>
                <w:sz w:val="24"/>
                <w:szCs w:val="24"/>
              </w:rPr>
              <w:t>n</w:t>
            </w:r>
            <w:r w:rsidR="00454C30">
              <w:rPr>
                <w:rFonts w:ascii="Times New Roman" w:hAnsi="Times New Roman" w:cs="Times New Roman"/>
                <w:sz w:val="24"/>
                <w:szCs w:val="24"/>
              </w:rPr>
              <w:t xml:space="preserve"> independent facility. </w:t>
            </w:r>
            <w:r w:rsidR="00B01B6C">
              <w:rPr>
                <w:rFonts w:ascii="Times New Roman" w:hAnsi="Times New Roman" w:cs="Times New Roman"/>
                <w:sz w:val="24"/>
                <w:szCs w:val="24"/>
              </w:rPr>
              <w:t>The hospital is financially independent</w:t>
            </w:r>
            <w:r w:rsidR="00BF737F">
              <w:rPr>
                <w:rFonts w:ascii="Times New Roman" w:hAnsi="Times New Roman" w:cs="Times New Roman"/>
                <w:sz w:val="24"/>
                <w:szCs w:val="24"/>
              </w:rPr>
              <w:t>;</w:t>
            </w:r>
            <w:r w:rsidR="00B01B6C">
              <w:rPr>
                <w:rFonts w:ascii="Times New Roman" w:hAnsi="Times New Roman" w:cs="Times New Roman"/>
                <w:sz w:val="24"/>
                <w:szCs w:val="24"/>
              </w:rPr>
              <w:t xml:space="preserve"> therefore</w:t>
            </w:r>
            <w:r w:rsidR="00BF737F">
              <w:rPr>
                <w:rFonts w:ascii="Times New Roman" w:hAnsi="Times New Roman" w:cs="Times New Roman"/>
                <w:sz w:val="24"/>
                <w:szCs w:val="24"/>
              </w:rPr>
              <w:t>,</w:t>
            </w:r>
            <w:r w:rsidR="00B01B6C">
              <w:rPr>
                <w:rFonts w:ascii="Times New Roman" w:hAnsi="Times New Roman" w:cs="Times New Roman"/>
                <w:sz w:val="24"/>
                <w:szCs w:val="24"/>
              </w:rPr>
              <w:t xml:space="preserve"> it can adequately fund its operations</w:t>
            </w:r>
            <w:r w:rsidR="00BF737F">
              <w:rPr>
                <w:rFonts w:ascii="Times New Roman" w:hAnsi="Times New Roman" w:cs="Times New Roman"/>
                <w:sz w:val="24"/>
                <w:szCs w:val="24"/>
              </w:rPr>
              <w:t>,</w:t>
            </w:r>
            <w:r w:rsidR="00B01B6C">
              <w:rPr>
                <w:rFonts w:ascii="Times New Roman" w:hAnsi="Times New Roman" w:cs="Times New Roman"/>
                <w:sz w:val="24"/>
                <w:szCs w:val="24"/>
              </w:rPr>
              <w:t xml:space="preserve"> which is not often the case with many healthcare organizations. </w:t>
            </w:r>
          </w:p>
        </w:tc>
      </w:tr>
      <w:tr w:rsidR="005671B1" w:rsidRPr="000724B7" w:rsidTr="005671B1">
        <w:trPr>
          <w:trHeight w:val="478"/>
        </w:trPr>
        <w:tc>
          <w:tcPr>
            <w:tcW w:w="4675" w:type="dxa"/>
            <w:shd w:val="clear" w:color="auto" w:fill="auto"/>
          </w:tcPr>
          <w:p w:rsidR="005671B1" w:rsidRPr="000724B7" w:rsidRDefault="006F688F" w:rsidP="000724B7">
            <w:pPr>
              <w:spacing w:line="480" w:lineRule="auto"/>
              <w:rPr>
                <w:rFonts w:ascii="Times New Roman" w:hAnsi="Times New Roman" w:cs="Times New Roman"/>
                <w:sz w:val="24"/>
                <w:szCs w:val="24"/>
              </w:rPr>
            </w:pPr>
            <w:r w:rsidRPr="000724B7">
              <w:rPr>
                <w:rFonts w:ascii="Times New Roman" w:hAnsi="Times New Roman" w:cs="Times New Roman"/>
                <w:sz w:val="24"/>
                <w:szCs w:val="24"/>
              </w:rPr>
              <w:lastRenderedPageBreak/>
              <w:t>Analysis of</w:t>
            </w:r>
            <w:r w:rsidR="005671B1" w:rsidRPr="000724B7">
              <w:rPr>
                <w:rFonts w:ascii="Times New Roman" w:hAnsi="Times New Roman" w:cs="Times New Roman"/>
                <w:sz w:val="24"/>
                <w:szCs w:val="24"/>
              </w:rPr>
              <w:t xml:space="preserve"> existing information from Stevens District Hospital strategic planning scenario</w:t>
            </w:r>
          </w:p>
        </w:tc>
        <w:tc>
          <w:tcPr>
            <w:tcW w:w="4590" w:type="dxa"/>
            <w:shd w:val="clear" w:color="auto" w:fill="auto"/>
          </w:tcPr>
          <w:p w:rsidR="005671B1" w:rsidRPr="000724B7" w:rsidRDefault="005671B1" w:rsidP="000724B7">
            <w:pPr>
              <w:spacing w:line="480" w:lineRule="auto"/>
              <w:rPr>
                <w:rFonts w:ascii="Times New Roman" w:hAnsi="Times New Roman" w:cs="Times New Roman"/>
                <w:sz w:val="24"/>
                <w:szCs w:val="24"/>
              </w:rPr>
            </w:pPr>
            <w:r w:rsidRPr="000724B7">
              <w:rPr>
                <w:rFonts w:ascii="Times New Roman" w:hAnsi="Times New Roman" w:cs="Times New Roman"/>
                <w:sz w:val="24"/>
                <w:szCs w:val="24"/>
              </w:rPr>
              <w:t>Perceived weakness (internal)</w:t>
            </w:r>
          </w:p>
        </w:tc>
      </w:tr>
      <w:tr w:rsidR="005671B1" w:rsidRPr="000724B7" w:rsidTr="005671B1">
        <w:trPr>
          <w:trHeight w:val="465"/>
        </w:trPr>
        <w:tc>
          <w:tcPr>
            <w:tcW w:w="4675" w:type="dxa"/>
            <w:shd w:val="clear" w:color="auto" w:fill="auto"/>
          </w:tcPr>
          <w:p w:rsidR="005671B1" w:rsidRPr="000724B7" w:rsidRDefault="004535B3" w:rsidP="000724B7">
            <w:pPr>
              <w:spacing w:line="480" w:lineRule="auto"/>
              <w:rPr>
                <w:rFonts w:ascii="Times New Roman" w:hAnsi="Times New Roman" w:cs="Times New Roman"/>
                <w:sz w:val="24"/>
                <w:szCs w:val="24"/>
              </w:rPr>
            </w:pPr>
            <w:r>
              <w:rPr>
                <w:rFonts w:ascii="Times New Roman" w:hAnsi="Times New Roman" w:cs="Times New Roman"/>
                <w:sz w:val="24"/>
                <w:szCs w:val="24"/>
              </w:rPr>
              <w:t xml:space="preserve">Inadequate staff. </w:t>
            </w:r>
          </w:p>
        </w:tc>
        <w:tc>
          <w:tcPr>
            <w:tcW w:w="4590" w:type="dxa"/>
            <w:shd w:val="clear" w:color="auto" w:fill="auto"/>
          </w:tcPr>
          <w:p w:rsidR="005671B1" w:rsidRPr="000724B7" w:rsidRDefault="004535B3" w:rsidP="000724B7">
            <w:pPr>
              <w:spacing w:line="480" w:lineRule="auto"/>
              <w:rPr>
                <w:rFonts w:ascii="Times New Roman" w:hAnsi="Times New Roman" w:cs="Times New Roman"/>
                <w:sz w:val="24"/>
                <w:szCs w:val="24"/>
              </w:rPr>
            </w:pPr>
            <w:r>
              <w:rPr>
                <w:rFonts w:ascii="Times New Roman" w:hAnsi="Times New Roman" w:cs="Times New Roman"/>
                <w:sz w:val="24"/>
                <w:szCs w:val="24"/>
              </w:rPr>
              <w:t>Stevens District Hospital</w:t>
            </w:r>
            <w:r w:rsidR="00BF737F">
              <w:rPr>
                <w:rFonts w:ascii="Times New Roman" w:hAnsi="Times New Roman" w:cs="Times New Roman"/>
                <w:sz w:val="24"/>
                <w:szCs w:val="24"/>
              </w:rPr>
              <w:t>'s</w:t>
            </w:r>
            <w:r>
              <w:rPr>
                <w:rFonts w:ascii="Times New Roman" w:hAnsi="Times New Roman" w:cs="Times New Roman"/>
                <w:sz w:val="24"/>
                <w:szCs w:val="24"/>
              </w:rPr>
              <w:t xml:space="preserve"> aim was to have adequate healthcare professionals</w:t>
            </w:r>
            <w:r w:rsidR="00BF737F">
              <w:rPr>
                <w:rFonts w:ascii="Times New Roman" w:hAnsi="Times New Roman" w:cs="Times New Roman"/>
                <w:sz w:val="24"/>
                <w:szCs w:val="24"/>
              </w:rPr>
              <w:t>,</w:t>
            </w:r>
            <w:r>
              <w:rPr>
                <w:rFonts w:ascii="Times New Roman" w:hAnsi="Times New Roman" w:cs="Times New Roman"/>
                <w:sz w:val="24"/>
                <w:szCs w:val="24"/>
              </w:rPr>
              <w:t xml:space="preserve"> especially physicians</w:t>
            </w:r>
            <w:r w:rsidR="00BF737F">
              <w:rPr>
                <w:rFonts w:ascii="Times New Roman" w:hAnsi="Times New Roman" w:cs="Times New Roman"/>
                <w:sz w:val="24"/>
                <w:szCs w:val="24"/>
              </w:rPr>
              <w:t>,</w:t>
            </w:r>
            <w:r>
              <w:rPr>
                <w:rFonts w:ascii="Times New Roman" w:hAnsi="Times New Roman" w:cs="Times New Roman"/>
                <w:sz w:val="24"/>
                <w:szCs w:val="24"/>
              </w:rPr>
              <w:t xml:space="preserve"> to be able to provide care efficiently. </w:t>
            </w:r>
            <w:r w:rsidR="006A33AD">
              <w:rPr>
                <w:rFonts w:ascii="Times New Roman" w:hAnsi="Times New Roman" w:cs="Times New Roman"/>
                <w:sz w:val="24"/>
                <w:szCs w:val="24"/>
              </w:rPr>
              <w:t xml:space="preserve">However, failure to recruit and recruit these professionals </w:t>
            </w:r>
            <w:r w:rsidR="00BF737F">
              <w:rPr>
                <w:rFonts w:ascii="Times New Roman" w:hAnsi="Times New Roman" w:cs="Times New Roman"/>
                <w:sz w:val="24"/>
                <w:szCs w:val="24"/>
              </w:rPr>
              <w:t xml:space="preserve">to </w:t>
            </w:r>
            <w:r w:rsidR="006A33AD">
              <w:rPr>
                <w:rFonts w:ascii="Times New Roman" w:hAnsi="Times New Roman" w:cs="Times New Roman"/>
                <w:sz w:val="24"/>
                <w:szCs w:val="24"/>
              </w:rPr>
              <w:t>affect the hospital</w:t>
            </w:r>
            <w:r w:rsidR="00BF737F">
              <w:rPr>
                <w:rFonts w:ascii="Times New Roman" w:hAnsi="Times New Roman" w:cs="Times New Roman"/>
                <w:sz w:val="24"/>
                <w:szCs w:val="24"/>
              </w:rPr>
              <w:t>'</w:t>
            </w:r>
            <w:r w:rsidR="006A33AD">
              <w:rPr>
                <w:rFonts w:ascii="Times New Roman" w:hAnsi="Times New Roman" w:cs="Times New Roman"/>
                <w:sz w:val="24"/>
                <w:szCs w:val="24"/>
              </w:rPr>
              <w:t xml:space="preserve">s </w:t>
            </w:r>
            <w:r w:rsidR="00892DB7">
              <w:rPr>
                <w:rFonts w:ascii="Times New Roman" w:hAnsi="Times New Roman" w:cs="Times New Roman"/>
                <w:sz w:val="24"/>
                <w:szCs w:val="24"/>
              </w:rPr>
              <w:t xml:space="preserve">ability to provide care to many people. </w:t>
            </w:r>
            <w:r w:rsidR="00BF737F">
              <w:rPr>
                <w:rFonts w:ascii="Times New Roman" w:hAnsi="Times New Roman" w:cs="Times New Roman"/>
                <w:sz w:val="24"/>
                <w:szCs w:val="24"/>
              </w:rPr>
              <w:t>Fewer</w:t>
            </w:r>
            <w:r w:rsidR="00892DB7">
              <w:rPr>
                <w:rFonts w:ascii="Times New Roman" w:hAnsi="Times New Roman" w:cs="Times New Roman"/>
                <w:sz w:val="24"/>
                <w:szCs w:val="24"/>
              </w:rPr>
              <w:t xml:space="preserve"> patients are served by the hospital</w:t>
            </w:r>
            <w:r w:rsidR="00BF737F">
              <w:rPr>
                <w:rFonts w:ascii="Times New Roman" w:hAnsi="Times New Roman" w:cs="Times New Roman"/>
                <w:sz w:val="24"/>
                <w:szCs w:val="24"/>
              </w:rPr>
              <w:t>'</w:t>
            </w:r>
            <w:r w:rsidR="00892DB7">
              <w:rPr>
                <w:rFonts w:ascii="Times New Roman" w:hAnsi="Times New Roman" w:cs="Times New Roman"/>
                <w:sz w:val="24"/>
                <w:szCs w:val="24"/>
              </w:rPr>
              <w:t xml:space="preserve">s existing staff. </w:t>
            </w:r>
          </w:p>
        </w:tc>
      </w:tr>
      <w:tr w:rsidR="005671B1" w:rsidRPr="000724B7" w:rsidTr="005671B1">
        <w:trPr>
          <w:trHeight w:val="478"/>
        </w:trPr>
        <w:tc>
          <w:tcPr>
            <w:tcW w:w="4675" w:type="dxa"/>
            <w:shd w:val="clear" w:color="auto" w:fill="auto"/>
          </w:tcPr>
          <w:p w:rsidR="005671B1" w:rsidRPr="000724B7" w:rsidRDefault="006F688F" w:rsidP="000724B7">
            <w:pPr>
              <w:spacing w:line="480" w:lineRule="auto"/>
              <w:rPr>
                <w:rFonts w:ascii="Times New Roman" w:hAnsi="Times New Roman" w:cs="Times New Roman"/>
                <w:sz w:val="24"/>
                <w:szCs w:val="24"/>
              </w:rPr>
            </w:pPr>
            <w:r w:rsidRPr="000724B7">
              <w:rPr>
                <w:rFonts w:ascii="Times New Roman" w:hAnsi="Times New Roman" w:cs="Times New Roman"/>
                <w:sz w:val="24"/>
                <w:szCs w:val="24"/>
              </w:rPr>
              <w:t>Analysis of</w:t>
            </w:r>
            <w:r w:rsidR="005671B1" w:rsidRPr="000724B7">
              <w:rPr>
                <w:rFonts w:ascii="Times New Roman" w:hAnsi="Times New Roman" w:cs="Times New Roman"/>
                <w:sz w:val="24"/>
                <w:szCs w:val="24"/>
              </w:rPr>
              <w:t xml:space="preserve"> existing information from Stevens District Hospital strategic planning scenario</w:t>
            </w:r>
          </w:p>
        </w:tc>
        <w:tc>
          <w:tcPr>
            <w:tcW w:w="4590" w:type="dxa"/>
            <w:shd w:val="clear" w:color="auto" w:fill="auto"/>
          </w:tcPr>
          <w:p w:rsidR="005671B1" w:rsidRPr="000724B7" w:rsidRDefault="005671B1" w:rsidP="000724B7">
            <w:pPr>
              <w:spacing w:line="480" w:lineRule="auto"/>
              <w:rPr>
                <w:rFonts w:ascii="Times New Roman" w:hAnsi="Times New Roman" w:cs="Times New Roman"/>
                <w:sz w:val="24"/>
                <w:szCs w:val="24"/>
              </w:rPr>
            </w:pPr>
            <w:r w:rsidRPr="000724B7">
              <w:rPr>
                <w:rFonts w:ascii="Times New Roman" w:hAnsi="Times New Roman" w:cs="Times New Roman"/>
                <w:sz w:val="24"/>
                <w:szCs w:val="24"/>
              </w:rPr>
              <w:t>Perceived weakness (internal)</w:t>
            </w:r>
          </w:p>
        </w:tc>
      </w:tr>
      <w:tr w:rsidR="005671B1" w:rsidRPr="000724B7" w:rsidTr="005671B1">
        <w:trPr>
          <w:trHeight w:val="465"/>
        </w:trPr>
        <w:tc>
          <w:tcPr>
            <w:tcW w:w="4675" w:type="dxa"/>
            <w:shd w:val="clear" w:color="auto" w:fill="auto"/>
          </w:tcPr>
          <w:p w:rsidR="005671B1" w:rsidRPr="000724B7" w:rsidRDefault="00F000D1" w:rsidP="000724B7">
            <w:pPr>
              <w:spacing w:line="480" w:lineRule="auto"/>
              <w:rPr>
                <w:rFonts w:ascii="Times New Roman" w:hAnsi="Times New Roman" w:cs="Times New Roman"/>
                <w:sz w:val="24"/>
                <w:szCs w:val="24"/>
              </w:rPr>
            </w:pPr>
            <w:r>
              <w:rPr>
                <w:rFonts w:ascii="Times New Roman" w:hAnsi="Times New Roman" w:cs="Times New Roman"/>
                <w:sz w:val="24"/>
                <w:szCs w:val="24"/>
              </w:rPr>
              <w:t>Low</w:t>
            </w:r>
            <w:r w:rsidR="00BF737F">
              <w:rPr>
                <w:rFonts w:ascii="Times New Roman" w:hAnsi="Times New Roman" w:cs="Times New Roman"/>
                <w:sz w:val="24"/>
                <w:szCs w:val="24"/>
              </w:rPr>
              <w:t>-</w:t>
            </w:r>
            <w:r w:rsidR="00046F24">
              <w:rPr>
                <w:rFonts w:ascii="Times New Roman" w:hAnsi="Times New Roman" w:cs="Times New Roman"/>
                <w:sz w:val="24"/>
                <w:szCs w:val="24"/>
              </w:rPr>
              <w:t>quality care</w:t>
            </w:r>
          </w:p>
        </w:tc>
        <w:tc>
          <w:tcPr>
            <w:tcW w:w="4590" w:type="dxa"/>
            <w:shd w:val="clear" w:color="auto" w:fill="auto"/>
          </w:tcPr>
          <w:p w:rsidR="005671B1" w:rsidRPr="000724B7" w:rsidRDefault="00046F24" w:rsidP="000724B7">
            <w:pPr>
              <w:spacing w:line="480" w:lineRule="auto"/>
              <w:rPr>
                <w:rFonts w:ascii="Times New Roman" w:hAnsi="Times New Roman" w:cs="Times New Roman"/>
                <w:sz w:val="24"/>
                <w:szCs w:val="24"/>
              </w:rPr>
            </w:pPr>
            <w:r>
              <w:rPr>
                <w:rFonts w:ascii="Times New Roman" w:hAnsi="Times New Roman" w:cs="Times New Roman"/>
                <w:sz w:val="24"/>
                <w:szCs w:val="24"/>
              </w:rPr>
              <w:t xml:space="preserve">Medical science and technology </w:t>
            </w:r>
            <w:r w:rsidR="003163BC">
              <w:rPr>
                <w:rFonts w:ascii="Times New Roman" w:hAnsi="Times New Roman" w:cs="Times New Roman"/>
                <w:sz w:val="24"/>
                <w:szCs w:val="24"/>
              </w:rPr>
              <w:t>advances ha</w:t>
            </w:r>
            <w:r w:rsidR="00BF737F">
              <w:rPr>
                <w:rFonts w:ascii="Times New Roman" w:hAnsi="Times New Roman" w:cs="Times New Roman"/>
                <w:sz w:val="24"/>
                <w:szCs w:val="24"/>
              </w:rPr>
              <w:t>ve</w:t>
            </w:r>
            <w:r w:rsidR="003163BC">
              <w:rPr>
                <w:rFonts w:ascii="Times New Roman" w:hAnsi="Times New Roman" w:cs="Times New Roman"/>
                <w:sz w:val="24"/>
                <w:szCs w:val="24"/>
              </w:rPr>
              <w:t xml:space="preserve"> increased healthcare delivery and quality of care provided. In providing care, </w:t>
            </w:r>
            <w:r w:rsidR="003163BC">
              <w:rPr>
                <w:rFonts w:ascii="Times New Roman" w:hAnsi="Times New Roman" w:cs="Times New Roman"/>
                <w:sz w:val="24"/>
                <w:szCs w:val="24"/>
              </w:rPr>
              <w:lastRenderedPageBreak/>
              <w:t>healthcare organizations must address patient needs, ensure patient safety</w:t>
            </w:r>
            <w:r w:rsidR="00BF737F">
              <w:rPr>
                <w:rFonts w:ascii="Times New Roman" w:hAnsi="Times New Roman" w:cs="Times New Roman"/>
                <w:sz w:val="24"/>
                <w:szCs w:val="24"/>
              </w:rPr>
              <w:t>,</w:t>
            </w:r>
            <w:r w:rsidR="003163BC">
              <w:rPr>
                <w:rFonts w:ascii="Times New Roman" w:hAnsi="Times New Roman" w:cs="Times New Roman"/>
                <w:sz w:val="24"/>
                <w:szCs w:val="24"/>
              </w:rPr>
              <w:t xml:space="preserve"> and provide quality care. The organization receives very low HCAPS scores</w:t>
            </w:r>
            <w:r w:rsidR="00BF737F">
              <w:rPr>
                <w:rFonts w:ascii="Times New Roman" w:hAnsi="Times New Roman" w:cs="Times New Roman"/>
                <w:sz w:val="24"/>
                <w:szCs w:val="24"/>
              </w:rPr>
              <w:t>,</w:t>
            </w:r>
            <w:r w:rsidR="003163BC">
              <w:rPr>
                <w:rFonts w:ascii="Times New Roman" w:hAnsi="Times New Roman" w:cs="Times New Roman"/>
                <w:sz w:val="24"/>
                <w:szCs w:val="24"/>
              </w:rPr>
              <w:t xml:space="preserve"> an indication that patients are not satisfied </w:t>
            </w:r>
            <w:r w:rsidR="006F688F">
              <w:rPr>
                <w:rFonts w:ascii="Times New Roman" w:hAnsi="Times New Roman" w:cs="Times New Roman"/>
                <w:sz w:val="24"/>
                <w:szCs w:val="24"/>
              </w:rPr>
              <w:t>with the</w:t>
            </w:r>
            <w:r w:rsidR="00BF737F">
              <w:rPr>
                <w:rFonts w:ascii="Times New Roman" w:hAnsi="Times New Roman" w:cs="Times New Roman"/>
                <w:sz w:val="24"/>
                <w:szCs w:val="24"/>
              </w:rPr>
              <w:t xml:space="preserve"> </w:t>
            </w:r>
            <w:r w:rsidR="003163BC">
              <w:rPr>
                <w:rFonts w:ascii="Times New Roman" w:hAnsi="Times New Roman" w:cs="Times New Roman"/>
                <w:sz w:val="24"/>
                <w:szCs w:val="24"/>
              </w:rPr>
              <w:t xml:space="preserve">services provided in the hospital. </w:t>
            </w:r>
          </w:p>
        </w:tc>
      </w:tr>
      <w:tr w:rsidR="005671B1" w:rsidRPr="000724B7" w:rsidTr="005671B1">
        <w:trPr>
          <w:trHeight w:val="465"/>
        </w:trPr>
        <w:tc>
          <w:tcPr>
            <w:tcW w:w="4675" w:type="dxa"/>
            <w:shd w:val="clear" w:color="auto" w:fill="auto"/>
          </w:tcPr>
          <w:p w:rsidR="005671B1" w:rsidRPr="000724B7" w:rsidRDefault="006F688F" w:rsidP="000724B7">
            <w:pPr>
              <w:spacing w:line="480" w:lineRule="auto"/>
              <w:rPr>
                <w:rFonts w:ascii="Times New Roman" w:hAnsi="Times New Roman" w:cs="Times New Roman"/>
                <w:sz w:val="24"/>
                <w:szCs w:val="24"/>
              </w:rPr>
            </w:pPr>
            <w:r w:rsidRPr="000724B7">
              <w:rPr>
                <w:rFonts w:ascii="Times New Roman" w:hAnsi="Times New Roman" w:cs="Times New Roman"/>
                <w:sz w:val="24"/>
                <w:szCs w:val="24"/>
              </w:rPr>
              <w:lastRenderedPageBreak/>
              <w:t>Analysis of</w:t>
            </w:r>
            <w:r w:rsidR="005671B1" w:rsidRPr="000724B7">
              <w:rPr>
                <w:rFonts w:ascii="Times New Roman" w:hAnsi="Times New Roman" w:cs="Times New Roman"/>
                <w:sz w:val="24"/>
                <w:szCs w:val="24"/>
              </w:rPr>
              <w:t xml:space="preserve"> existing information from Stevens District Hospital strategic planning scenario</w:t>
            </w:r>
          </w:p>
        </w:tc>
        <w:tc>
          <w:tcPr>
            <w:tcW w:w="4590" w:type="dxa"/>
            <w:shd w:val="clear" w:color="auto" w:fill="auto"/>
          </w:tcPr>
          <w:p w:rsidR="005671B1" w:rsidRPr="000724B7" w:rsidRDefault="005671B1" w:rsidP="000724B7">
            <w:pPr>
              <w:spacing w:line="480" w:lineRule="auto"/>
              <w:rPr>
                <w:rFonts w:ascii="Times New Roman" w:hAnsi="Times New Roman" w:cs="Times New Roman"/>
                <w:sz w:val="24"/>
                <w:szCs w:val="24"/>
              </w:rPr>
            </w:pPr>
            <w:r w:rsidRPr="000724B7">
              <w:rPr>
                <w:rFonts w:ascii="Times New Roman" w:hAnsi="Times New Roman" w:cs="Times New Roman"/>
                <w:sz w:val="24"/>
                <w:szCs w:val="24"/>
              </w:rPr>
              <w:t>Perceived opportunity (external)</w:t>
            </w:r>
          </w:p>
        </w:tc>
      </w:tr>
      <w:tr w:rsidR="005671B1" w:rsidRPr="000724B7" w:rsidTr="005671B1">
        <w:trPr>
          <w:trHeight w:val="465"/>
        </w:trPr>
        <w:tc>
          <w:tcPr>
            <w:tcW w:w="4675" w:type="dxa"/>
            <w:shd w:val="clear" w:color="auto" w:fill="auto"/>
          </w:tcPr>
          <w:p w:rsidR="005671B1" w:rsidRPr="000724B7" w:rsidRDefault="00162D94" w:rsidP="000724B7">
            <w:pPr>
              <w:spacing w:line="480" w:lineRule="auto"/>
              <w:rPr>
                <w:rFonts w:ascii="Times New Roman" w:hAnsi="Times New Roman" w:cs="Times New Roman"/>
                <w:sz w:val="24"/>
                <w:szCs w:val="24"/>
              </w:rPr>
            </w:pPr>
            <w:r>
              <w:rPr>
                <w:rFonts w:ascii="Times New Roman" w:hAnsi="Times New Roman" w:cs="Times New Roman"/>
                <w:sz w:val="24"/>
                <w:szCs w:val="24"/>
              </w:rPr>
              <w:t>Job opportunities</w:t>
            </w:r>
          </w:p>
        </w:tc>
        <w:tc>
          <w:tcPr>
            <w:tcW w:w="4590" w:type="dxa"/>
            <w:shd w:val="clear" w:color="auto" w:fill="auto"/>
          </w:tcPr>
          <w:p w:rsidR="005671B1" w:rsidRPr="000724B7" w:rsidRDefault="00162D94" w:rsidP="007F78F5">
            <w:pPr>
              <w:spacing w:line="480" w:lineRule="auto"/>
              <w:rPr>
                <w:rFonts w:ascii="Times New Roman" w:hAnsi="Times New Roman" w:cs="Times New Roman"/>
                <w:sz w:val="24"/>
                <w:szCs w:val="24"/>
              </w:rPr>
            </w:pPr>
            <w:r>
              <w:rPr>
                <w:rFonts w:ascii="Times New Roman" w:hAnsi="Times New Roman" w:cs="Times New Roman"/>
                <w:sz w:val="24"/>
                <w:szCs w:val="24"/>
              </w:rPr>
              <w:t>The development of an automobile manufacturing plan</w:t>
            </w:r>
            <w:r w:rsidR="00BF737F">
              <w:rPr>
                <w:rFonts w:ascii="Times New Roman" w:hAnsi="Times New Roman" w:cs="Times New Roman"/>
                <w:sz w:val="24"/>
                <w:szCs w:val="24"/>
              </w:rPr>
              <w:t>t</w:t>
            </w:r>
            <w:r>
              <w:rPr>
                <w:rFonts w:ascii="Times New Roman" w:hAnsi="Times New Roman" w:cs="Times New Roman"/>
                <w:sz w:val="24"/>
                <w:szCs w:val="24"/>
              </w:rPr>
              <w:t xml:space="preserve"> in the neighborhood. The automotive industry will employ many people who will receive care and other medical benefits from the hospital</w:t>
            </w:r>
            <w:r w:rsidR="00BF737F">
              <w:rPr>
                <w:rFonts w:ascii="Times New Roman" w:hAnsi="Times New Roman" w:cs="Times New Roman"/>
                <w:sz w:val="24"/>
                <w:szCs w:val="24"/>
              </w:rPr>
              <w:t>,</w:t>
            </w:r>
            <w:r>
              <w:rPr>
                <w:rFonts w:ascii="Times New Roman" w:hAnsi="Times New Roman" w:cs="Times New Roman"/>
                <w:sz w:val="24"/>
                <w:szCs w:val="24"/>
              </w:rPr>
              <w:t xml:space="preserve"> therefore promoting its efficiency and independence. </w:t>
            </w:r>
          </w:p>
        </w:tc>
      </w:tr>
      <w:tr w:rsidR="005671B1" w:rsidRPr="000724B7" w:rsidTr="005671B1">
        <w:trPr>
          <w:trHeight w:val="465"/>
        </w:trPr>
        <w:tc>
          <w:tcPr>
            <w:tcW w:w="4675" w:type="dxa"/>
            <w:shd w:val="clear" w:color="auto" w:fill="auto"/>
          </w:tcPr>
          <w:p w:rsidR="005671B1" w:rsidRPr="000724B7" w:rsidRDefault="006F688F" w:rsidP="000724B7">
            <w:pPr>
              <w:spacing w:line="480" w:lineRule="auto"/>
              <w:rPr>
                <w:rFonts w:ascii="Times New Roman" w:hAnsi="Times New Roman" w:cs="Times New Roman"/>
                <w:sz w:val="24"/>
                <w:szCs w:val="24"/>
              </w:rPr>
            </w:pPr>
            <w:r w:rsidRPr="000724B7">
              <w:rPr>
                <w:rFonts w:ascii="Times New Roman" w:hAnsi="Times New Roman" w:cs="Times New Roman"/>
                <w:sz w:val="24"/>
                <w:szCs w:val="24"/>
              </w:rPr>
              <w:t>Analysis of</w:t>
            </w:r>
            <w:r w:rsidR="005671B1" w:rsidRPr="000724B7">
              <w:rPr>
                <w:rFonts w:ascii="Times New Roman" w:hAnsi="Times New Roman" w:cs="Times New Roman"/>
                <w:sz w:val="24"/>
                <w:szCs w:val="24"/>
              </w:rPr>
              <w:t xml:space="preserve"> existing information from Stevens District Hospital strategic planning scenario</w:t>
            </w:r>
          </w:p>
        </w:tc>
        <w:tc>
          <w:tcPr>
            <w:tcW w:w="4590" w:type="dxa"/>
            <w:shd w:val="clear" w:color="auto" w:fill="auto"/>
          </w:tcPr>
          <w:p w:rsidR="005671B1" w:rsidRPr="000724B7" w:rsidRDefault="005671B1" w:rsidP="000724B7">
            <w:pPr>
              <w:spacing w:line="480" w:lineRule="auto"/>
              <w:rPr>
                <w:rFonts w:ascii="Times New Roman" w:hAnsi="Times New Roman" w:cs="Times New Roman"/>
                <w:sz w:val="24"/>
                <w:szCs w:val="24"/>
              </w:rPr>
            </w:pPr>
            <w:r w:rsidRPr="000724B7">
              <w:rPr>
                <w:rFonts w:ascii="Times New Roman" w:hAnsi="Times New Roman" w:cs="Times New Roman"/>
                <w:sz w:val="24"/>
                <w:szCs w:val="24"/>
              </w:rPr>
              <w:t>Perceived opportunity (external)</w:t>
            </w:r>
          </w:p>
          <w:p w:rsidR="005671B1" w:rsidRPr="000724B7" w:rsidRDefault="005671B1" w:rsidP="000724B7">
            <w:pPr>
              <w:spacing w:line="480" w:lineRule="auto"/>
              <w:rPr>
                <w:rFonts w:ascii="Times New Roman" w:hAnsi="Times New Roman" w:cs="Times New Roman"/>
                <w:sz w:val="24"/>
                <w:szCs w:val="24"/>
              </w:rPr>
            </w:pPr>
          </w:p>
        </w:tc>
      </w:tr>
      <w:tr w:rsidR="005671B1" w:rsidRPr="000724B7" w:rsidTr="005671B1">
        <w:trPr>
          <w:trHeight w:val="465"/>
        </w:trPr>
        <w:tc>
          <w:tcPr>
            <w:tcW w:w="4675" w:type="dxa"/>
            <w:shd w:val="clear" w:color="auto" w:fill="auto"/>
          </w:tcPr>
          <w:p w:rsidR="005671B1" w:rsidRPr="000724B7" w:rsidRDefault="00BE05A5" w:rsidP="000724B7">
            <w:pPr>
              <w:spacing w:line="480" w:lineRule="auto"/>
              <w:rPr>
                <w:rFonts w:ascii="Times New Roman" w:hAnsi="Times New Roman" w:cs="Times New Roman"/>
                <w:sz w:val="24"/>
                <w:szCs w:val="24"/>
              </w:rPr>
            </w:pPr>
            <w:r>
              <w:rPr>
                <w:rFonts w:ascii="Times New Roman" w:hAnsi="Times New Roman" w:cs="Times New Roman"/>
                <w:sz w:val="24"/>
                <w:szCs w:val="24"/>
              </w:rPr>
              <w:t>New markets or services</w:t>
            </w:r>
          </w:p>
        </w:tc>
        <w:tc>
          <w:tcPr>
            <w:tcW w:w="4590" w:type="dxa"/>
            <w:shd w:val="clear" w:color="auto" w:fill="auto"/>
          </w:tcPr>
          <w:p w:rsidR="005671B1" w:rsidRPr="000724B7" w:rsidRDefault="00BE05A5" w:rsidP="00DF7523">
            <w:pPr>
              <w:spacing w:line="480" w:lineRule="auto"/>
              <w:rPr>
                <w:rFonts w:ascii="Times New Roman" w:hAnsi="Times New Roman" w:cs="Times New Roman"/>
                <w:sz w:val="24"/>
                <w:szCs w:val="24"/>
              </w:rPr>
            </w:pPr>
            <w:r>
              <w:rPr>
                <w:rFonts w:ascii="Times New Roman" w:hAnsi="Times New Roman" w:cs="Times New Roman"/>
                <w:sz w:val="24"/>
                <w:szCs w:val="24"/>
              </w:rPr>
              <w:t xml:space="preserve">Stevens District hospital has the opportunity to provide care to other people and other markets such as people who will be employed by the automobile manufacturing </w:t>
            </w:r>
            <w:r>
              <w:rPr>
                <w:rFonts w:ascii="Times New Roman" w:hAnsi="Times New Roman" w:cs="Times New Roman"/>
                <w:sz w:val="24"/>
                <w:szCs w:val="24"/>
              </w:rPr>
              <w:lastRenderedPageBreak/>
              <w:t xml:space="preserve">plant. The hospital aims to provide </w:t>
            </w:r>
            <w:r w:rsidR="00BF737F">
              <w:rPr>
                <w:rFonts w:ascii="Times New Roman" w:hAnsi="Times New Roman" w:cs="Times New Roman"/>
                <w:sz w:val="24"/>
                <w:szCs w:val="24"/>
              </w:rPr>
              <w:t xml:space="preserve">a </w:t>
            </w:r>
            <w:r>
              <w:rPr>
                <w:rFonts w:ascii="Times New Roman" w:hAnsi="Times New Roman" w:cs="Times New Roman"/>
                <w:sz w:val="24"/>
                <w:szCs w:val="24"/>
              </w:rPr>
              <w:t xml:space="preserve">range of healthcare services. </w:t>
            </w:r>
          </w:p>
        </w:tc>
      </w:tr>
      <w:tr w:rsidR="005671B1" w:rsidRPr="000724B7" w:rsidTr="005671B1">
        <w:trPr>
          <w:trHeight w:val="478"/>
        </w:trPr>
        <w:tc>
          <w:tcPr>
            <w:tcW w:w="4675" w:type="dxa"/>
            <w:shd w:val="clear" w:color="auto" w:fill="auto"/>
          </w:tcPr>
          <w:p w:rsidR="005671B1" w:rsidRPr="000724B7" w:rsidRDefault="006F688F" w:rsidP="000724B7">
            <w:pPr>
              <w:spacing w:line="480" w:lineRule="auto"/>
              <w:rPr>
                <w:rFonts w:ascii="Times New Roman" w:hAnsi="Times New Roman" w:cs="Times New Roman"/>
                <w:sz w:val="24"/>
                <w:szCs w:val="24"/>
              </w:rPr>
            </w:pPr>
            <w:r w:rsidRPr="000724B7">
              <w:rPr>
                <w:rFonts w:ascii="Times New Roman" w:hAnsi="Times New Roman" w:cs="Times New Roman"/>
                <w:sz w:val="24"/>
                <w:szCs w:val="24"/>
              </w:rPr>
              <w:lastRenderedPageBreak/>
              <w:t>Analysis of</w:t>
            </w:r>
            <w:r w:rsidR="005671B1" w:rsidRPr="000724B7">
              <w:rPr>
                <w:rFonts w:ascii="Times New Roman" w:hAnsi="Times New Roman" w:cs="Times New Roman"/>
                <w:sz w:val="24"/>
                <w:szCs w:val="24"/>
              </w:rPr>
              <w:t xml:space="preserve"> existing information from Stevens District Hospital strategic planning scenario</w:t>
            </w:r>
          </w:p>
        </w:tc>
        <w:tc>
          <w:tcPr>
            <w:tcW w:w="4590" w:type="dxa"/>
            <w:shd w:val="clear" w:color="auto" w:fill="auto"/>
          </w:tcPr>
          <w:p w:rsidR="005671B1" w:rsidRPr="000724B7" w:rsidRDefault="005671B1" w:rsidP="000724B7">
            <w:pPr>
              <w:spacing w:line="480" w:lineRule="auto"/>
              <w:rPr>
                <w:rFonts w:ascii="Times New Roman" w:hAnsi="Times New Roman" w:cs="Times New Roman"/>
                <w:sz w:val="24"/>
                <w:szCs w:val="24"/>
              </w:rPr>
            </w:pPr>
            <w:r w:rsidRPr="000724B7">
              <w:rPr>
                <w:rFonts w:ascii="Times New Roman" w:hAnsi="Times New Roman" w:cs="Times New Roman"/>
                <w:sz w:val="24"/>
                <w:szCs w:val="24"/>
              </w:rPr>
              <w:t>Perceived threat (external)</w:t>
            </w:r>
          </w:p>
        </w:tc>
      </w:tr>
      <w:tr w:rsidR="005671B1" w:rsidRPr="000724B7" w:rsidTr="005671B1">
        <w:trPr>
          <w:trHeight w:val="495"/>
        </w:trPr>
        <w:tc>
          <w:tcPr>
            <w:tcW w:w="4675" w:type="dxa"/>
            <w:shd w:val="clear" w:color="auto" w:fill="auto"/>
          </w:tcPr>
          <w:p w:rsidR="005671B1" w:rsidRPr="000724B7" w:rsidRDefault="005E5870" w:rsidP="000724B7">
            <w:pPr>
              <w:spacing w:line="480" w:lineRule="auto"/>
              <w:rPr>
                <w:rFonts w:ascii="Times New Roman" w:hAnsi="Times New Roman" w:cs="Times New Roman"/>
                <w:sz w:val="24"/>
                <w:szCs w:val="24"/>
              </w:rPr>
            </w:pPr>
            <w:r>
              <w:rPr>
                <w:rFonts w:ascii="Times New Roman" w:hAnsi="Times New Roman" w:cs="Times New Roman"/>
                <w:sz w:val="24"/>
                <w:szCs w:val="24"/>
              </w:rPr>
              <w:t>Inc</w:t>
            </w:r>
            <w:r w:rsidR="005D1F57">
              <w:rPr>
                <w:rFonts w:ascii="Times New Roman" w:hAnsi="Times New Roman" w:cs="Times New Roman"/>
                <w:sz w:val="24"/>
                <w:szCs w:val="24"/>
              </w:rPr>
              <w:t>reased competition</w:t>
            </w:r>
          </w:p>
        </w:tc>
        <w:tc>
          <w:tcPr>
            <w:tcW w:w="4590" w:type="dxa"/>
            <w:shd w:val="clear" w:color="auto" w:fill="auto"/>
          </w:tcPr>
          <w:p w:rsidR="005671B1" w:rsidRPr="000724B7" w:rsidRDefault="005D1F57" w:rsidP="005D1F57">
            <w:pPr>
              <w:spacing w:line="480" w:lineRule="auto"/>
              <w:rPr>
                <w:rFonts w:ascii="Times New Roman" w:hAnsi="Times New Roman" w:cs="Times New Roman"/>
                <w:sz w:val="24"/>
                <w:szCs w:val="24"/>
              </w:rPr>
            </w:pPr>
            <w:r>
              <w:rPr>
                <w:rFonts w:ascii="Times New Roman" w:hAnsi="Times New Roman" w:cs="Times New Roman"/>
                <w:sz w:val="24"/>
                <w:szCs w:val="24"/>
              </w:rPr>
              <w:t>There are other healthcare service providers that provide efficient care services with increased technologies</w:t>
            </w:r>
            <w:r w:rsidR="00BF737F">
              <w:rPr>
                <w:rFonts w:ascii="Times New Roman" w:hAnsi="Times New Roman" w:cs="Times New Roman"/>
                <w:sz w:val="24"/>
                <w:szCs w:val="24"/>
              </w:rPr>
              <w:t>,</w:t>
            </w:r>
            <w:r>
              <w:rPr>
                <w:rFonts w:ascii="Times New Roman" w:hAnsi="Times New Roman" w:cs="Times New Roman"/>
                <w:sz w:val="24"/>
                <w:szCs w:val="24"/>
              </w:rPr>
              <w:t xml:space="preserve"> therefore threatening the hospital. </w:t>
            </w:r>
          </w:p>
        </w:tc>
      </w:tr>
      <w:tr w:rsidR="005671B1" w:rsidRPr="000724B7" w:rsidTr="005671B1">
        <w:trPr>
          <w:trHeight w:val="465"/>
        </w:trPr>
        <w:tc>
          <w:tcPr>
            <w:tcW w:w="4675" w:type="dxa"/>
            <w:shd w:val="clear" w:color="auto" w:fill="auto"/>
          </w:tcPr>
          <w:p w:rsidR="005671B1" w:rsidRPr="000724B7" w:rsidRDefault="006F688F" w:rsidP="000724B7">
            <w:pPr>
              <w:spacing w:line="480" w:lineRule="auto"/>
              <w:rPr>
                <w:rFonts w:ascii="Times New Roman" w:hAnsi="Times New Roman" w:cs="Times New Roman"/>
                <w:sz w:val="24"/>
                <w:szCs w:val="24"/>
              </w:rPr>
            </w:pPr>
            <w:r w:rsidRPr="000724B7">
              <w:rPr>
                <w:rFonts w:ascii="Times New Roman" w:hAnsi="Times New Roman" w:cs="Times New Roman"/>
                <w:sz w:val="24"/>
                <w:szCs w:val="24"/>
              </w:rPr>
              <w:t>Analysis of</w:t>
            </w:r>
            <w:r w:rsidR="005671B1" w:rsidRPr="000724B7">
              <w:rPr>
                <w:rFonts w:ascii="Times New Roman" w:hAnsi="Times New Roman" w:cs="Times New Roman"/>
                <w:sz w:val="24"/>
                <w:szCs w:val="24"/>
              </w:rPr>
              <w:t xml:space="preserve"> existing information from Stevens District Hospital strategic planning scenario</w:t>
            </w:r>
          </w:p>
        </w:tc>
        <w:tc>
          <w:tcPr>
            <w:tcW w:w="4590" w:type="dxa"/>
            <w:shd w:val="clear" w:color="auto" w:fill="auto"/>
          </w:tcPr>
          <w:p w:rsidR="005671B1" w:rsidRPr="000724B7" w:rsidRDefault="005671B1" w:rsidP="000724B7">
            <w:pPr>
              <w:spacing w:line="480" w:lineRule="auto"/>
              <w:rPr>
                <w:rFonts w:ascii="Times New Roman" w:hAnsi="Times New Roman" w:cs="Times New Roman"/>
                <w:sz w:val="24"/>
                <w:szCs w:val="24"/>
              </w:rPr>
            </w:pPr>
            <w:r w:rsidRPr="000724B7">
              <w:rPr>
                <w:rFonts w:ascii="Times New Roman" w:hAnsi="Times New Roman" w:cs="Times New Roman"/>
                <w:sz w:val="24"/>
                <w:szCs w:val="24"/>
              </w:rPr>
              <w:t>Perceived threat (external)</w:t>
            </w:r>
          </w:p>
        </w:tc>
      </w:tr>
      <w:tr w:rsidR="005671B1" w:rsidRPr="000724B7" w:rsidTr="005671B1">
        <w:trPr>
          <w:trHeight w:val="478"/>
        </w:trPr>
        <w:tc>
          <w:tcPr>
            <w:tcW w:w="4675" w:type="dxa"/>
            <w:shd w:val="clear" w:color="auto" w:fill="auto"/>
          </w:tcPr>
          <w:p w:rsidR="005671B1" w:rsidRPr="000724B7" w:rsidRDefault="005D1F57" w:rsidP="000724B7">
            <w:pPr>
              <w:spacing w:line="480" w:lineRule="auto"/>
              <w:rPr>
                <w:rFonts w:ascii="Times New Roman" w:hAnsi="Times New Roman" w:cs="Times New Roman"/>
                <w:sz w:val="24"/>
                <w:szCs w:val="24"/>
              </w:rPr>
            </w:pPr>
            <w:r>
              <w:rPr>
                <w:rFonts w:ascii="Times New Roman" w:hAnsi="Times New Roman" w:cs="Times New Roman"/>
                <w:sz w:val="24"/>
                <w:szCs w:val="24"/>
              </w:rPr>
              <w:t>Increased rate of chronic conditions</w:t>
            </w:r>
          </w:p>
        </w:tc>
        <w:tc>
          <w:tcPr>
            <w:tcW w:w="4590" w:type="dxa"/>
            <w:shd w:val="clear" w:color="auto" w:fill="auto"/>
          </w:tcPr>
          <w:p w:rsidR="005671B1" w:rsidRPr="000724B7" w:rsidRDefault="00216480" w:rsidP="00EC4194">
            <w:pPr>
              <w:spacing w:line="480" w:lineRule="auto"/>
              <w:rPr>
                <w:rFonts w:ascii="Times New Roman" w:hAnsi="Times New Roman" w:cs="Times New Roman"/>
                <w:sz w:val="24"/>
                <w:szCs w:val="24"/>
              </w:rPr>
            </w:pPr>
            <w:r>
              <w:rPr>
                <w:rFonts w:ascii="Times New Roman" w:hAnsi="Times New Roman" w:cs="Times New Roman"/>
                <w:sz w:val="24"/>
                <w:szCs w:val="24"/>
              </w:rPr>
              <w:t xml:space="preserve">The growing </w:t>
            </w:r>
            <w:r w:rsidR="006F688F">
              <w:rPr>
                <w:rFonts w:ascii="Times New Roman" w:hAnsi="Times New Roman" w:cs="Times New Roman"/>
                <w:sz w:val="24"/>
                <w:szCs w:val="24"/>
              </w:rPr>
              <w:t>number of people in which chronic conditions increases</w:t>
            </w:r>
            <w:r>
              <w:rPr>
                <w:rFonts w:ascii="Times New Roman" w:hAnsi="Times New Roman" w:cs="Times New Roman"/>
                <w:sz w:val="24"/>
                <w:szCs w:val="24"/>
              </w:rPr>
              <w:t xml:space="preserve"> the need for specialized treatments</w:t>
            </w:r>
            <w:r w:rsidR="00BF737F">
              <w:rPr>
                <w:rFonts w:ascii="Times New Roman" w:hAnsi="Times New Roman" w:cs="Times New Roman"/>
                <w:sz w:val="24"/>
                <w:szCs w:val="24"/>
              </w:rPr>
              <w:t>,</w:t>
            </w:r>
            <w:r>
              <w:rPr>
                <w:rFonts w:ascii="Times New Roman" w:hAnsi="Times New Roman" w:cs="Times New Roman"/>
                <w:sz w:val="24"/>
                <w:szCs w:val="24"/>
              </w:rPr>
              <w:t xml:space="preserve"> which expensive</w:t>
            </w:r>
            <w:r w:rsidR="00BF737F">
              <w:rPr>
                <w:rFonts w:ascii="Times New Roman" w:hAnsi="Times New Roman" w:cs="Times New Roman"/>
                <w:sz w:val="24"/>
                <w:szCs w:val="24"/>
              </w:rPr>
              <w:t>,</w:t>
            </w:r>
            <w:r>
              <w:rPr>
                <w:rFonts w:ascii="Times New Roman" w:hAnsi="Times New Roman" w:cs="Times New Roman"/>
                <w:sz w:val="24"/>
                <w:szCs w:val="24"/>
              </w:rPr>
              <w:t xml:space="preserve"> therefore affecting the hospital</w:t>
            </w:r>
            <w:r w:rsidR="00BF737F">
              <w:rPr>
                <w:rFonts w:ascii="Times New Roman" w:hAnsi="Times New Roman" w:cs="Times New Roman"/>
                <w:sz w:val="24"/>
                <w:szCs w:val="24"/>
              </w:rPr>
              <w:t>'</w:t>
            </w:r>
            <w:r>
              <w:rPr>
                <w:rFonts w:ascii="Times New Roman" w:hAnsi="Times New Roman" w:cs="Times New Roman"/>
                <w:sz w:val="24"/>
                <w:szCs w:val="24"/>
              </w:rPr>
              <w:t xml:space="preserve">s ability to grow. </w:t>
            </w:r>
          </w:p>
        </w:tc>
      </w:tr>
    </w:tbl>
    <w:p w:rsidR="008A2386" w:rsidRDefault="008A2386" w:rsidP="000724B7">
      <w:pPr>
        <w:spacing w:line="480" w:lineRule="auto"/>
        <w:rPr>
          <w:rFonts w:ascii="Times New Roman" w:hAnsi="Times New Roman" w:cs="Times New Roman"/>
          <w:sz w:val="24"/>
          <w:szCs w:val="24"/>
        </w:rPr>
      </w:pPr>
    </w:p>
    <w:p w:rsidR="008A2386" w:rsidRDefault="008A2386">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rsidR="005671B1" w:rsidRPr="00BF737F" w:rsidRDefault="008A2386" w:rsidP="00BF737F">
      <w:pPr>
        <w:spacing w:line="480" w:lineRule="auto"/>
        <w:jc w:val="center"/>
        <w:rPr>
          <w:rFonts w:ascii="Times New Roman" w:hAnsi="Times New Roman" w:cs="Times New Roman"/>
          <w:b/>
          <w:sz w:val="24"/>
          <w:szCs w:val="24"/>
        </w:rPr>
      </w:pPr>
      <w:r w:rsidRPr="00BF737F">
        <w:rPr>
          <w:rFonts w:ascii="Times New Roman" w:hAnsi="Times New Roman" w:cs="Times New Roman"/>
          <w:b/>
          <w:sz w:val="24"/>
          <w:szCs w:val="24"/>
        </w:rPr>
        <w:lastRenderedPageBreak/>
        <w:t>Ref</w:t>
      </w:r>
      <w:bookmarkStart w:id="0" w:name="_GoBack"/>
      <w:bookmarkEnd w:id="0"/>
      <w:r w:rsidRPr="00BF737F">
        <w:rPr>
          <w:rFonts w:ascii="Times New Roman" w:hAnsi="Times New Roman" w:cs="Times New Roman"/>
          <w:b/>
          <w:sz w:val="24"/>
          <w:szCs w:val="24"/>
        </w:rPr>
        <w:t>erences</w:t>
      </w:r>
    </w:p>
    <w:p w:rsidR="00BF737F" w:rsidRPr="00BF737F" w:rsidRDefault="00BF737F" w:rsidP="00BF737F">
      <w:pPr>
        <w:spacing w:line="480" w:lineRule="auto"/>
        <w:ind w:left="720" w:hanging="720"/>
        <w:rPr>
          <w:rFonts w:ascii="Times New Roman" w:hAnsi="Times New Roman" w:cs="Times New Roman"/>
          <w:color w:val="222222"/>
          <w:sz w:val="24"/>
          <w:szCs w:val="24"/>
          <w:shd w:val="clear" w:color="auto" w:fill="FFFFFF"/>
        </w:rPr>
      </w:pPr>
      <w:r w:rsidRPr="00BF737F">
        <w:rPr>
          <w:rFonts w:ascii="Times New Roman" w:hAnsi="Times New Roman" w:cs="Times New Roman"/>
          <w:color w:val="222222"/>
          <w:sz w:val="24"/>
          <w:szCs w:val="24"/>
          <w:shd w:val="clear" w:color="auto" w:fill="FFFFFF"/>
        </w:rPr>
        <w:t>Phadermrod, B., Crowder, R. M., &amp; Wills, G. B. (2019). Importance-performance analysis based SWOT analysis. </w:t>
      </w:r>
      <w:r w:rsidRPr="00BF737F">
        <w:rPr>
          <w:rFonts w:ascii="Times New Roman" w:hAnsi="Times New Roman" w:cs="Times New Roman"/>
          <w:i/>
          <w:iCs/>
          <w:color w:val="222222"/>
          <w:sz w:val="24"/>
          <w:szCs w:val="24"/>
          <w:shd w:val="clear" w:color="auto" w:fill="FFFFFF"/>
        </w:rPr>
        <w:t>International Journal of Information Management</w:t>
      </w:r>
      <w:r w:rsidRPr="00BF737F">
        <w:rPr>
          <w:rFonts w:ascii="Times New Roman" w:hAnsi="Times New Roman" w:cs="Times New Roman"/>
          <w:color w:val="222222"/>
          <w:sz w:val="24"/>
          <w:szCs w:val="24"/>
          <w:shd w:val="clear" w:color="auto" w:fill="FFFFFF"/>
        </w:rPr>
        <w:t>, </w:t>
      </w:r>
      <w:r w:rsidRPr="00BF737F">
        <w:rPr>
          <w:rFonts w:ascii="Times New Roman" w:hAnsi="Times New Roman" w:cs="Times New Roman"/>
          <w:i/>
          <w:iCs/>
          <w:color w:val="222222"/>
          <w:sz w:val="24"/>
          <w:szCs w:val="24"/>
          <w:shd w:val="clear" w:color="auto" w:fill="FFFFFF"/>
        </w:rPr>
        <w:t>44</w:t>
      </w:r>
      <w:r w:rsidRPr="00BF737F">
        <w:rPr>
          <w:rFonts w:ascii="Times New Roman" w:hAnsi="Times New Roman" w:cs="Times New Roman"/>
          <w:color w:val="222222"/>
          <w:sz w:val="24"/>
          <w:szCs w:val="24"/>
          <w:shd w:val="clear" w:color="auto" w:fill="FFFFFF"/>
        </w:rPr>
        <w:t>, 194-203.</w:t>
      </w:r>
    </w:p>
    <w:p w:rsidR="00BF737F" w:rsidRPr="00BF737F" w:rsidRDefault="00BF737F" w:rsidP="00BF737F">
      <w:pPr>
        <w:spacing w:line="480" w:lineRule="auto"/>
        <w:ind w:left="720" w:hanging="720"/>
        <w:rPr>
          <w:rFonts w:ascii="Times New Roman" w:hAnsi="Times New Roman" w:cs="Times New Roman"/>
          <w:sz w:val="24"/>
          <w:szCs w:val="24"/>
        </w:rPr>
      </w:pPr>
      <w:r w:rsidRPr="00BF737F">
        <w:rPr>
          <w:rFonts w:ascii="Times New Roman" w:hAnsi="Times New Roman" w:cs="Times New Roman"/>
          <w:color w:val="222222"/>
          <w:sz w:val="24"/>
          <w:szCs w:val="24"/>
          <w:shd w:val="clear" w:color="auto" w:fill="FFFFFF"/>
        </w:rPr>
        <w:t>Pluchevckaya, E. V., Varlacheva, N. V., &amp;Andrienko, O. V. (2017). SWOT-Analysis as a Tool to Achieve a State of Personal Well-Being. </w:t>
      </w:r>
      <w:r w:rsidRPr="00BF737F">
        <w:rPr>
          <w:rFonts w:ascii="Times New Roman" w:hAnsi="Times New Roman" w:cs="Times New Roman"/>
          <w:i/>
          <w:iCs/>
          <w:color w:val="222222"/>
          <w:sz w:val="24"/>
          <w:szCs w:val="24"/>
          <w:shd w:val="clear" w:color="auto" w:fill="FFFFFF"/>
        </w:rPr>
        <w:t>The European Proceedings of Social &amp;Behavioural Sciences (EpSBS). Vol. 19: Lifelong Wellbeing in the World (WELLSO 2016).—Nicosia, 2017.</w:t>
      </w:r>
      <w:r w:rsidRPr="00BF737F">
        <w:rPr>
          <w:rFonts w:ascii="Times New Roman" w:hAnsi="Times New Roman" w:cs="Times New Roman"/>
          <w:color w:val="222222"/>
          <w:sz w:val="24"/>
          <w:szCs w:val="24"/>
          <w:shd w:val="clear" w:color="auto" w:fill="FFFFFF"/>
        </w:rPr>
        <w:t>, </w:t>
      </w:r>
      <w:r w:rsidRPr="00BF737F">
        <w:rPr>
          <w:rFonts w:ascii="Times New Roman" w:hAnsi="Times New Roman" w:cs="Times New Roman"/>
          <w:i/>
          <w:iCs/>
          <w:color w:val="222222"/>
          <w:sz w:val="24"/>
          <w:szCs w:val="24"/>
          <w:shd w:val="clear" w:color="auto" w:fill="FFFFFF"/>
        </w:rPr>
        <w:t>192016</w:t>
      </w:r>
      <w:r w:rsidRPr="00BF737F">
        <w:rPr>
          <w:rFonts w:ascii="Times New Roman" w:hAnsi="Times New Roman" w:cs="Times New Roman"/>
          <w:color w:val="222222"/>
          <w:sz w:val="24"/>
          <w:szCs w:val="24"/>
          <w:shd w:val="clear" w:color="auto" w:fill="FFFFFF"/>
        </w:rPr>
        <w:t>, 548-553.</w:t>
      </w:r>
    </w:p>
    <w:sectPr w:rsidR="00BF737F" w:rsidRPr="00BF737F" w:rsidSect="00B9595A">
      <w:headerReference w:type="default" r:id="rId13"/>
      <w:footerReference w:type="default" r:id="rId14"/>
      <w:headerReference w:type="first" r:id="rId15"/>
      <w:footerReference w:type="first" r:id="rId16"/>
      <w:pgSz w:w="12240" w:h="15840"/>
      <w:pgMar w:top="720" w:right="1440" w:bottom="1440" w:left="1440" w:header="720" w:footer="432"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20FB" w:rsidRDefault="00D020FB" w:rsidP="000F0903">
      <w:pPr>
        <w:spacing w:after="0"/>
      </w:pPr>
      <w:r>
        <w:separator/>
      </w:r>
    </w:p>
  </w:endnote>
  <w:endnote w:type="continuationSeparator" w:id="1">
    <w:p w:rsidR="00D020FB" w:rsidRDefault="00D020FB" w:rsidP="000F0903">
      <w:pPr>
        <w:spacing w:after="0"/>
      </w:pPr>
      <w:r>
        <w:continuationSeparator/>
      </w:r>
    </w:p>
  </w:endnote>
  <w:endnote w:type="continuationNotice" w:id="2">
    <w:p w:rsidR="00D020FB" w:rsidRDefault="00D020FB">
      <w:pPr>
        <w:spacing w:after="0"/>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Roboto Medium">
    <w:altName w:val="Times New Roman"/>
    <w:charset w:val="00"/>
    <w:family w:val="auto"/>
    <w:pitch w:val="variable"/>
    <w:sig w:usb0="00000001" w:usb1="5000217F" w:usb2="00000021" w:usb3="00000000" w:csb0="0000019F" w:csb1="00000000"/>
  </w:font>
  <w:font w:name="Roboto">
    <w:altName w:val="Times New Roman"/>
    <w:charset w:val="00"/>
    <w:family w:val="auto"/>
    <w:pitch w:val="variable"/>
    <w:sig w:usb0="00000001" w:usb1="5000217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2019</w:t>
    </w:r>
    <w:r w:rsidRPr="184C0106">
      <w:rPr>
        <w:sz w:val="16"/>
        <w:szCs w:val="16"/>
      </w:rPr>
      <w:t xml:space="preserve"> by University of Phoenix. All rights reserved.</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2019</w:t>
    </w:r>
    <w:r w:rsidRPr="184C0106">
      <w:rPr>
        <w:sz w:val="16"/>
        <w:szCs w:val="16"/>
      </w:rPr>
      <w:t xml:space="preserve"> by University of Phoenix. All rights reserved.</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20FB" w:rsidRDefault="00D020FB" w:rsidP="000F0903">
      <w:pPr>
        <w:spacing w:after="0"/>
      </w:pPr>
      <w:r>
        <w:separator/>
      </w:r>
    </w:p>
  </w:footnote>
  <w:footnote w:type="continuationSeparator" w:id="1">
    <w:p w:rsidR="00D020FB" w:rsidRDefault="00D020FB" w:rsidP="000F0903">
      <w:pPr>
        <w:spacing w:after="0"/>
      </w:pPr>
      <w:r>
        <w:continuationSeparator/>
      </w:r>
    </w:p>
  </w:footnote>
  <w:footnote w:type="continuationNotice" w:id="2">
    <w:p w:rsidR="00D020FB" w:rsidRDefault="00D020FB">
      <w:pPr>
        <w:spacing w:after="0"/>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1D9" w:rsidRDefault="005671B1" w:rsidP="00C12D77">
    <w:pPr>
      <w:spacing w:after="0"/>
      <w:ind w:left="4230"/>
      <w:jc w:val="right"/>
    </w:pPr>
    <w:r>
      <w:t>SWOT Analysis</w:t>
    </w:r>
  </w:p>
  <w:p w:rsidR="002901D9" w:rsidRDefault="005671B1" w:rsidP="00B9595A">
    <w:pPr>
      <w:spacing w:after="0"/>
      <w:ind w:left="8190"/>
      <w:jc w:val="right"/>
    </w:pPr>
    <w:r>
      <w:t>HCS/499</w:t>
    </w:r>
    <w:r w:rsidR="002901D9">
      <w:t xml:space="preserve"> v</w:t>
    </w:r>
    <w:r>
      <w:t>4</w:t>
    </w:r>
  </w:p>
  <w:p w:rsidR="002901D9" w:rsidRPr="004B3024" w:rsidRDefault="002901D9" w:rsidP="00B9595A">
    <w:pPr>
      <w:spacing w:after="0"/>
      <w:ind w:left="8190"/>
      <w:jc w:val="right"/>
    </w:pPr>
    <w:r>
      <w:t xml:space="preserve">Page </w:t>
    </w:r>
    <w:r w:rsidR="001C76A9" w:rsidRPr="184C0106">
      <w:rPr>
        <w:noProof/>
      </w:rPr>
      <w:fldChar w:fldCharType="begin"/>
    </w:r>
    <w:r w:rsidRPr="184C0106">
      <w:rPr>
        <w:noProof/>
      </w:rPr>
      <w:instrText xml:space="preserve"> PAGE  \* Arabic  \* MERGEFORMAT </w:instrText>
    </w:r>
    <w:r w:rsidR="001C76A9" w:rsidRPr="184C0106">
      <w:rPr>
        <w:noProof/>
      </w:rPr>
      <w:fldChar w:fldCharType="separate"/>
    </w:r>
    <w:r w:rsidR="006F688F">
      <w:rPr>
        <w:noProof/>
      </w:rPr>
      <w:t>4</w:t>
    </w:r>
    <w:r w:rsidR="001C76A9" w:rsidRPr="184C0106">
      <w:rPr>
        <w:noProof/>
      </w:rPr>
      <w:fldChar w:fldCharType="end"/>
    </w:r>
    <w:r>
      <w:t xml:space="preserve"> of </w:t>
    </w:r>
    <w:fldSimple w:instr=" NUMPAGES  \* Arabic  \* MERGEFORMAT ">
      <w:r w:rsidR="006F688F">
        <w:rPr>
          <w:noProof/>
        </w:rPr>
        <w:t>7</w:t>
      </w:r>
    </w:fldSimple>
  </w:p>
  <w:p w:rsidR="002901D9" w:rsidRPr="00B9595A" w:rsidRDefault="002901D9" w:rsidP="00B9595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1D9" w:rsidRDefault="005671B1" w:rsidP="00B9595A">
    <w:pPr>
      <w:pStyle w:val="Header"/>
      <w:jc w:val="right"/>
    </w:pPr>
    <w:r>
      <w:t>HCS/499</w:t>
    </w:r>
    <w:r w:rsidR="002901D9">
      <w:t xml:space="preserve"> v</w:t>
    </w:r>
    <w:r>
      <w:t>4</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834C8"/>
    <w:multiLevelType w:val="hybridMultilevel"/>
    <w:tmpl w:val="87624FE2"/>
    <w:lvl w:ilvl="0" w:tplc="A878800C">
      <w:start w:val="1"/>
      <w:numFmt w:val="decimal"/>
      <w:lvlText w:val="%1."/>
      <w:lvlJc w:val="left"/>
      <w:pPr>
        <w:ind w:left="360" w:hanging="360"/>
      </w:pPr>
      <w:rPr>
        <w:rFonts w:hint="default"/>
      </w:rPr>
    </w:lvl>
    <w:lvl w:ilvl="1" w:tplc="6016B04C">
      <w:start w:val="1"/>
      <w:numFmt w:val="upperLetter"/>
      <w:lvlText w:val="%2."/>
      <w:lvlJc w:val="left"/>
      <w:pPr>
        <w:ind w:left="1080" w:hanging="360"/>
      </w:pPr>
      <w:rPr>
        <w:rFonts w:hint="default"/>
      </w:rPr>
    </w:lvl>
    <w:lvl w:ilvl="2" w:tplc="AAE807DA">
      <w:start w:val="1"/>
      <w:numFmt w:val="decimal"/>
      <w:lvlText w:val="%3)"/>
      <w:lvlJc w:val="left"/>
      <w:pPr>
        <w:ind w:left="1800" w:hanging="360"/>
      </w:pPr>
      <w:rPr>
        <w:rFonts w:hint="default"/>
      </w:rPr>
    </w:lvl>
    <w:lvl w:ilvl="3" w:tplc="0960E3D2">
      <w:start w:val="1"/>
      <w:numFmt w:val="lowerLetter"/>
      <w:lvlText w:val="%4."/>
      <w:lvlJc w:val="left"/>
      <w:pPr>
        <w:ind w:left="2520" w:hanging="360"/>
      </w:pPr>
      <w:rPr>
        <w:rFonts w:hint="default"/>
      </w:rPr>
    </w:lvl>
    <w:lvl w:ilvl="4" w:tplc="F5C2C75A">
      <w:start w:val="1"/>
      <w:numFmt w:val="lowerRoman"/>
      <w:pStyle w:val="OutlineLevel5"/>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5EF4CD4"/>
    <w:multiLevelType w:val="hybridMultilevel"/>
    <w:tmpl w:val="5BD08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AB41892"/>
    <w:multiLevelType w:val="hybridMultilevel"/>
    <w:tmpl w:val="B2224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3DD559E"/>
    <w:multiLevelType w:val="hybridMultilevel"/>
    <w:tmpl w:val="7D769ACC"/>
    <w:lvl w:ilvl="0" w:tplc="A878800C">
      <w:start w:val="1"/>
      <w:numFmt w:val="decimal"/>
      <w:pStyle w:val="Numberedlist"/>
      <w:lvlText w:val="%1."/>
      <w:lvlJc w:val="left"/>
      <w:pPr>
        <w:ind w:left="360" w:hanging="360"/>
      </w:pPr>
      <w:rPr>
        <w:rFonts w:hint="default"/>
      </w:rPr>
    </w:lvl>
    <w:lvl w:ilvl="1" w:tplc="49C6B29A">
      <w:start w:val="1"/>
      <w:numFmt w:val="lowerLetter"/>
      <w:pStyle w:val="OutlineLevel2"/>
      <w:lvlText w:val="%2."/>
      <w:lvlJc w:val="left"/>
      <w:pPr>
        <w:ind w:left="1080" w:hanging="360"/>
      </w:pPr>
      <w:rPr>
        <w:rFonts w:hint="default"/>
      </w:rPr>
    </w:lvl>
    <w:lvl w:ilvl="2" w:tplc="E4A058D2">
      <w:start w:val="1"/>
      <w:numFmt w:val="decimal"/>
      <w:pStyle w:val="OutlineLevel3"/>
      <w:lvlText w:val="%3)"/>
      <w:lvlJc w:val="left"/>
      <w:pPr>
        <w:ind w:left="1800" w:hanging="360"/>
      </w:pPr>
      <w:rPr>
        <w:rFonts w:hint="default"/>
      </w:rPr>
    </w:lvl>
    <w:lvl w:ilvl="3" w:tplc="13B2E95C">
      <w:start w:val="1"/>
      <w:numFmt w:val="lowerLetter"/>
      <w:pStyle w:val="OutlineLevel4"/>
      <w:lvlText w:val="%4)"/>
      <w:lvlJc w:val="left"/>
      <w:pPr>
        <w:ind w:left="2520" w:hanging="360"/>
      </w:pPr>
      <w:rPr>
        <w:rFonts w:hint="default"/>
      </w:rPr>
    </w:lvl>
    <w:lvl w:ilvl="4" w:tplc="0409001B">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357458EA"/>
    <w:multiLevelType w:val="hybridMultilevel"/>
    <w:tmpl w:val="2DB026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8081A61"/>
    <w:multiLevelType w:val="hybridMultilevel"/>
    <w:tmpl w:val="E7789E02"/>
    <w:lvl w:ilvl="0" w:tplc="443C4856">
      <w:start w:val="1"/>
      <w:numFmt w:val="lowerLetter"/>
      <w:pStyle w:val="OutlineLevel6"/>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6">
    <w:nsid w:val="5F4536EE"/>
    <w:multiLevelType w:val="hybridMultilevel"/>
    <w:tmpl w:val="319A3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B6E29BF"/>
    <w:multiLevelType w:val="hybridMultilevel"/>
    <w:tmpl w:val="8B3C19B4"/>
    <w:lvl w:ilvl="0" w:tplc="88C46CE4">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62A7F73"/>
    <w:multiLevelType w:val="hybridMultilevel"/>
    <w:tmpl w:val="8B0A8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9"/>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 w:numId="8">
    <w:abstractNumId w:val="0"/>
  </w:num>
  <w:num w:numId="9">
    <w:abstractNumId w:val="8"/>
  </w:num>
  <w:num w:numId="10">
    <w:abstractNumId w:val="5"/>
  </w:num>
  <w:num w:numId="11">
    <w:abstractNumId w:val="3"/>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startOverride w:val="1"/>
    </w:lvlOverride>
  </w:num>
  <w:num w:numId="16">
    <w:abstractNumId w:val="6"/>
  </w:num>
  <w:num w:numId="17">
    <w:abstractNumId w:val="4"/>
  </w:num>
  <w:num w:numId="18">
    <w:abstractNumId w:val="2"/>
  </w:num>
  <w:num w:numId="19">
    <w:abstractNumId w:val="10"/>
  </w:num>
  <w:num w:numId="2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styleLockTheme/>
  <w:defaultTabStop w:val="720"/>
  <w:characterSpacingControl w:val="doNotCompress"/>
  <w:hdrShapeDefaults>
    <o:shapedefaults v:ext="edit" spidmax="8194"/>
  </w:hdrShapeDefaults>
  <w:footnotePr>
    <w:footnote w:id="0"/>
    <w:footnote w:id="1"/>
    <w:footnote w:id="2"/>
  </w:footnotePr>
  <w:endnotePr>
    <w:endnote w:id="0"/>
    <w:endnote w:id="1"/>
    <w:endnote w:id="2"/>
  </w:endnotePr>
  <w:compat/>
  <w:docVars>
    <w:docVar w:name="__Grammarly_42____i" w:val="H4sIAAAAAAAEAKtWckksSQxILCpxzi/NK1GyMqwFAAEhoTITAAAA"/>
    <w:docVar w:name="__Grammarly_42___1" w:val="H4sIAAAAAAAEAKtWcslP9kxRslIyNDY0NzQ3MTIwNzI1Mzc0M7JU0lEKTi0uzszPAykwNK0FAO+o+cAtAAAA"/>
  </w:docVars>
  <w:rsids>
    <w:rsidRoot w:val="00B7574F"/>
    <w:rsid w:val="00046F24"/>
    <w:rsid w:val="000724B7"/>
    <w:rsid w:val="000824AF"/>
    <w:rsid w:val="000C0803"/>
    <w:rsid w:val="000C2C6A"/>
    <w:rsid w:val="000D2169"/>
    <w:rsid w:val="000F0903"/>
    <w:rsid w:val="0013181E"/>
    <w:rsid w:val="00152B7F"/>
    <w:rsid w:val="001602BB"/>
    <w:rsid w:val="00162D94"/>
    <w:rsid w:val="00191331"/>
    <w:rsid w:val="001A2683"/>
    <w:rsid w:val="001C098D"/>
    <w:rsid w:val="001C0BC1"/>
    <w:rsid w:val="001C76A9"/>
    <w:rsid w:val="001F0CC9"/>
    <w:rsid w:val="00201214"/>
    <w:rsid w:val="00207997"/>
    <w:rsid w:val="00216480"/>
    <w:rsid w:val="00224434"/>
    <w:rsid w:val="00250EB0"/>
    <w:rsid w:val="00270C10"/>
    <w:rsid w:val="002901D9"/>
    <w:rsid w:val="003163BC"/>
    <w:rsid w:val="0033144D"/>
    <w:rsid w:val="00377506"/>
    <w:rsid w:val="00427F4C"/>
    <w:rsid w:val="004500DE"/>
    <w:rsid w:val="004535B3"/>
    <w:rsid w:val="00454C30"/>
    <w:rsid w:val="00464948"/>
    <w:rsid w:val="00467B22"/>
    <w:rsid w:val="004F307A"/>
    <w:rsid w:val="005002EC"/>
    <w:rsid w:val="00532293"/>
    <w:rsid w:val="00546A6C"/>
    <w:rsid w:val="005671B1"/>
    <w:rsid w:val="005702EF"/>
    <w:rsid w:val="005C5C40"/>
    <w:rsid w:val="005D1F57"/>
    <w:rsid w:val="005E5870"/>
    <w:rsid w:val="005F0AE2"/>
    <w:rsid w:val="005F5BC8"/>
    <w:rsid w:val="0064417F"/>
    <w:rsid w:val="00654497"/>
    <w:rsid w:val="0066315B"/>
    <w:rsid w:val="006A33AD"/>
    <w:rsid w:val="006F688F"/>
    <w:rsid w:val="00726E5E"/>
    <w:rsid w:val="00731EAB"/>
    <w:rsid w:val="00776416"/>
    <w:rsid w:val="007A0EAB"/>
    <w:rsid w:val="007B55C9"/>
    <w:rsid w:val="007F7250"/>
    <w:rsid w:val="007F78F5"/>
    <w:rsid w:val="008043C3"/>
    <w:rsid w:val="008426C9"/>
    <w:rsid w:val="00855A91"/>
    <w:rsid w:val="00892DB7"/>
    <w:rsid w:val="008A2386"/>
    <w:rsid w:val="008B3AEA"/>
    <w:rsid w:val="008D39C1"/>
    <w:rsid w:val="0092421B"/>
    <w:rsid w:val="00935086"/>
    <w:rsid w:val="00935F80"/>
    <w:rsid w:val="00967417"/>
    <w:rsid w:val="0098520B"/>
    <w:rsid w:val="009A2B8E"/>
    <w:rsid w:val="009B0A35"/>
    <w:rsid w:val="009C241D"/>
    <w:rsid w:val="009C48ED"/>
    <w:rsid w:val="009E0D9C"/>
    <w:rsid w:val="009E5F72"/>
    <w:rsid w:val="00A03896"/>
    <w:rsid w:val="00A14190"/>
    <w:rsid w:val="00A367CA"/>
    <w:rsid w:val="00A621B0"/>
    <w:rsid w:val="00B01B6C"/>
    <w:rsid w:val="00B1207F"/>
    <w:rsid w:val="00B3325E"/>
    <w:rsid w:val="00B7574F"/>
    <w:rsid w:val="00B9595A"/>
    <w:rsid w:val="00B97303"/>
    <w:rsid w:val="00BE05A5"/>
    <w:rsid w:val="00BF737F"/>
    <w:rsid w:val="00C032FD"/>
    <w:rsid w:val="00C12D77"/>
    <w:rsid w:val="00C610B2"/>
    <w:rsid w:val="00C74F79"/>
    <w:rsid w:val="00C81781"/>
    <w:rsid w:val="00CC6145"/>
    <w:rsid w:val="00D020FB"/>
    <w:rsid w:val="00D10F9D"/>
    <w:rsid w:val="00D2123C"/>
    <w:rsid w:val="00D84263"/>
    <w:rsid w:val="00DA2EA0"/>
    <w:rsid w:val="00DC238D"/>
    <w:rsid w:val="00DC4DA0"/>
    <w:rsid w:val="00DD4E28"/>
    <w:rsid w:val="00DE1A94"/>
    <w:rsid w:val="00DF016D"/>
    <w:rsid w:val="00DF7523"/>
    <w:rsid w:val="00E14F7A"/>
    <w:rsid w:val="00E22D25"/>
    <w:rsid w:val="00E65CEA"/>
    <w:rsid w:val="00E67DC9"/>
    <w:rsid w:val="00E763CA"/>
    <w:rsid w:val="00E92EC8"/>
    <w:rsid w:val="00EC4194"/>
    <w:rsid w:val="00ED01FB"/>
    <w:rsid w:val="00ED0B09"/>
    <w:rsid w:val="00F000D1"/>
    <w:rsid w:val="00F03A73"/>
    <w:rsid w:val="00F364A0"/>
    <w:rsid w:val="00F47123"/>
    <w:rsid w:val="00F5137A"/>
    <w:rsid w:val="00F7576F"/>
    <w:rsid w:val="00FF3057"/>
    <w:rsid w:val="00FF6339"/>
    <w:rsid w:val="17072597"/>
    <w:rsid w:val="184C0106"/>
    <w:rsid w:val="230CB48E"/>
    <w:rsid w:val="26788116"/>
    <w:rsid w:val="3A3594B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0" w:unhideWhenUsed="0" w:qFormat="1"/>
    <w:lsdException w:name="Table Grid" w:uiPriority="39"/>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98520B"/>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98520B"/>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utlineLevel1">
    <w:name w:val="Outline Level 1"/>
    <w:basedOn w:val="Numberedlist"/>
    <w:link w:val="OutlineLevel1Char"/>
    <w:qFormat/>
    <w:rsid w:val="00C12D77"/>
  </w:style>
  <w:style w:type="paragraph" w:customStyle="1" w:styleId="OutlineLevel2">
    <w:name w:val="Outline Level 2"/>
    <w:basedOn w:val="OutlineLevel1"/>
    <w:link w:val="OutlineLevel2Char"/>
    <w:qFormat/>
    <w:rsid w:val="001F0CC9"/>
    <w:pPr>
      <w:numPr>
        <w:ilvl w:val="1"/>
        <w:numId w:val="11"/>
      </w:numPr>
      <w:ind w:left="720"/>
    </w:pPr>
  </w:style>
  <w:style w:type="character" w:customStyle="1" w:styleId="OutlineLevel1Char">
    <w:name w:val="Outline Level 1 Char"/>
    <w:basedOn w:val="NumberedlistChar"/>
    <w:link w:val="OutlineLevel1"/>
    <w:rsid w:val="00C12D77"/>
    <w:rPr>
      <w:rFonts w:ascii="Arial" w:hAnsi="Arial"/>
      <w:color w:val="4D3733" w:themeColor="background1"/>
      <w:sz w:val="20"/>
    </w:rPr>
  </w:style>
  <w:style w:type="paragraph" w:customStyle="1" w:styleId="OutlineLevel3">
    <w:name w:val="Outline Level 3"/>
    <w:basedOn w:val="OutlineLevel2"/>
    <w:link w:val="OutlineLevel3Char"/>
    <w:qFormat/>
    <w:rsid w:val="001F0CC9"/>
    <w:pPr>
      <w:numPr>
        <w:ilvl w:val="2"/>
      </w:numPr>
      <w:ind w:left="1080"/>
    </w:pPr>
  </w:style>
  <w:style w:type="character" w:customStyle="1" w:styleId="OutlineLevel2Char">
    <w:name w:val="Outline Level 2 Char"/>
    <w:basedOn w:val="OutlineLevel1Char"/>
    <w:link w:val="OutlineLevel2"/>
    <w:rsid w:val="001F0CC9"/>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1F0CC9"/>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OutlineLevel3"/>
    <w:link w:val="OutlineLevel4Char"/>
    <w:qFormat/>
    <w:rsid w:val="001F0CC9"/>
    <w:pPr>
      <w:numPr>
        <w:ilvl w:val="3"/>
      </w:numPr>
      <w:ind w:left="1440"/>
    </w:pPr>
  </w:style>
  <w:style w:type="character" w:customStyle="1" w:styleId="OutlineLevel4Char">
    <w:name w:val="Outline Level 4 Char"/>
    <w:basedOn w:val="OutlineLevel3Char"/>
    <w:link w:val="OutlineLevel4"/>
    <w:rsid w:val="001F0CC9"/>
    <w:rPr>
      <w:rFonts w:ascii="Arial" w:hAnsi="Arial"/>
      <w:color w:val="4D3733" w:themeColor="background1"/>
      <w:sz w:val="20"/>
    </w:rPr>
  </w:style>
  <w:style w:type="paragraph" w:customStyle="1" w:styleId="OutlineLevel5">
    <w:name w:val="Outline Level 5"/>
    <w:basedOn w:val="OutlineLevel4"/>
    <w:link w:val="OutlineLevel5Char"/>
    <w:qFormat/>
    <w:rsid w:val="001F0CC9"/>
    <w:pPr>
      <w:numPr>
        <w:ilvl w:val="4"/>
        <w:numId w:val="8"/>
      </w:numPr>
      <w:ind w:left="1710" w:hanging="180"/>
    </w:pPr>
  </w:style>
  <w:style w:type="character" w:customStyle="1" w:styleId="OutlineLevel5Char">
    <w:name w:val="Outline Level 5 Char"/>
    <w:basedOn w:val="OutlineLevel4Char"/>
    <w:link w:val="OutlineLevel5"/>
    <w:rsid w:val="001F0CC9"/>
    <w:rPr>
      <w:rFonts w:ascii="Arial" w:hAnsi="Arial"/>
      <w:color w:val="4D3733" w:themeColor="background1"/>
      <w:sz w:val="20"/>
    </w:rPr>
  </w:style>
  <w:style w:type="paragraph" w:customStyle="1" w:styleId="OutlineLevel6">
    <w:name w:val="Outline Level 6"/>
    <w:basedOn w:val="OutlineLevel5"/>
    <w:link w:val="OutlineLevel6Char"/>
    <w:qFormat/>
    <w:rsid w:val="001F0CC9"/>
    <w:pPr>
      <w:numPr>
        <w:ilvl w:val="0"/>
        <w:numId w:val="10"/>
      </w:numPr>
      <w:contextualSpacing/>
    </w:pPr>
  </w:style>
  <w:style w:type="character" w:customStyle="1" w:styleId="OutlineLevel6Char">
    <w:name w:val="Outline Level 6 Char"/>
    <w:basedOn w:val="OutlineLevel5Char"/>
    <w:link w:val="OutlineLevel6"/>
    <w:rsid w:val="001F0CC9"/>
    <w:rPr>
      <w:rFonts w:ascii="Arial" w:hAnsi="Arial"/>
      <w:color w:val="4D3733" w:themeColor="background1"/>
      <w:sz w:val="20"/>
    </w:rPr>
  </w:style>
  <w:style w:type="character" w:styleId="Emphasis">
    <w:name w:val="Emphasis"/>
    <w:qFormat/>
    <w:rsid w:val="005671B1"/>
    <w:rPr>
      <w:i/>
      <w:iCs/>
    </w:rPr>
  </w:style>
  <w:style w:type="paragraph" w:customStyle="1" w:styleId="AssignmentsLevel1">
    <w:name w:val="Assignments Level 1"/>
    <w:basedOn w:val="Normal"/>
    <w:link w:val="AssignmentsLevel1Char"/>
    <w:qFormat/>
    <w:rsid w:val="005671B1"/>
    <w:pPr>
      <w:widowControl w:val="0"/>
      <w:spacing w:after="0"/>
    </w:pPr>
    <w:rPr>
      <w:rFonts w:eastAsia="Times New Roman" w:cs="Arial"/>
      <w:color w:val="auto"/>
      <w:szCs w:val="20"/>
    </w:rPr>
  </w:style>
  <w:style w:type="character" w:customStyle="1" w:styleId="AssignmentsLevel1Char">
    <w:name w:val="Assignments Level 1 Char"/>
    <w:link w:val="AssignmentsLevel1"/>
    <w:rsid w:val="005671B1"/>
    <w:rPr>
      <w:rFonts w:ascii="Arial" w:eastAsia="Times New Roman" w:hAnsi="Arial" w:cs="Arial"/>
      <w:sz w:val="20"/>
      <w:szCs w:val="20"/>
    </w:rPr>
  </w:style>
  <w:style w:type="paragraph" w:styleId="BalloonText">
    <w:name w:val="Balloon Text"/>
    <w:basedOn w:val="Normal"/>
    <w:link w:val="BalloonTextChar"/>
    <w:uiPriority w:val="99"/>
    <w:semiHidden/>
    <w:unhideWhenUsed/>
    <w:rsid w:val="00C74F7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4F79"/>
    <w:rPr>
      <w:rFonts w:ascii="Tahoma" w:hAnsi="Tahoma" w:cs="Tahoma"/>
      <w:color w:val="4D3733" w:themeColor="background1"/>
      <w:sz w:val="16"/>
      <w:szCs w:val="16"/>
    </w:rPr>
  </w:style>
</w:styles>
</file>

<file path=word/webSettings.xml><?xml version="1.0" encoding="utf-8"?>
<w:webSettings xmlns:r="http://schemas.openxmlformats.org/officeDocument/2006/relationships" xmlns:w="http://schemas.openxmlformats.org/wordprocessingml/2006/main">
  <w:divs>
    <w:div w:id="770974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SharedWithUsers xmlns="b06b1bca-4aad-41ab-bd2f-6e8d6f0c1215">
      <UserInfo>
        <DisplayName>Larisa Thompson</DisplayName>
        <AccountId>3221</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1" ma:contentTypeDescription="Create a new document." ma:contentTypeScope="" ma:versionID="e7dd191121ac545302d3299e7133f36d">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63fe53d87f2c747c70cf120b02798e59"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 ds:uri="b06b1bca-4aad-41ab-bd2f-6e8d6f0c1215"/>
  </ds:schemaRefs>
</ds:datastoreItem>
</file>

<file path=customXml/itemProps3.xml><?xml version="1.0" encoding="utf-8"?>
<ds:datastoreItem xmlns:ds="http://schemas.openxmlformats.org/officeDocument/2006/customXml" ds:itemID="{89CF78CE-5210-4AFA-8EF5-9E9A1E142F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5.xml><?xml version="1.0" encoding="utf-8"?>
<ds:datastoreItem xmlns:ds="http://schemas.openxmlformats.org/officeDocument/2006/customXml" ds:itemID="{75F6F814-9FA0-4584-938B-196A254DE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1041</Words>
  <Characters>5936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6964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creator>University of Phoenix</dc:creator>
  <cp:lastModifiedBy>Kevin</cp:lastModifiedBy>
  <cp:revision>2</cp:revision>
  <dcterms:created xsi:type="dcterms:W3CDTF">2020-11-06T09:26:00Z</dcterms:created>
  <dcterms:modified xsi:type="dcterms:W3CDTF">2020-11-06T09:26:00Z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ies>
</file>